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2" w:rsidRDefault="00E15ED2" w:rsidP="00E1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E15ED2" w:rsidRDefault="00E15ED2" w:rsidP="00E1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Pr="00E15ED2">
        <w:rPr>
          <w:rFonts w:ascii="Times New Roman" w:hAnsi="Times New Roman" w:cs="Times New Roman"/>
          <w:sz w:val="28"/>
          <w:szCs w:val="28"/>
        </w:rPr>
        <w:t>автономное</w:t>
      </w:r>
      <w:r w:rsidRPr="006D1528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«Емельяновский дорожно-строительный техникум»</w:t>
      </w:r>
    </w:p>
    <w:p w:rsidR="00E15ED2" w:rsidRPr="00DC0FB8" w:rsidRDefault="00E15ED2" w:rsidP="00E1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AE3036" w:rsidRPr="00AE3036" w:rsidRDefault="00AE3036" w:rsidP="00AE303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36">
        <w:rPr>
          <w:rFonts w:ascii="Times New Roman" w:hAnsi="Times New Roman" w:cs="Times New Roman"/>
          <w:sz w:val="24"/>
          <w:szCs w:val="24"/>
        </w:rPr>
        <w:t xml:space="preserve"> 23.02.01.</w:t>
      </w:r>
      <w:r w:rsidRPr="00AE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перевозок и управление  на транспорте (по видам)</w:t>
      </w: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E3036" w:rsidRPr="003531A3" w:rsidRDefault="00AE3036" w:rsidP="00AE303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AE3036" w:rsidRPr="00AE3036" w:rsidRDefault="00AE3036" w:rsidP="00AE303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3531A3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</w:t>
      </w:r>
      <w:r w:rsidRPr="003531A3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арта среднего профессионального 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образования (ФГОС СПО) по специальности </w:t>
      </w:r>
      <w:r w:rsidRPr="00AE3036">
        <w:rPr>
          <w:rFonts w:ascii="Times New Roman" w:hAnsi="Times New Roman" w:cs="Times New Roman"/>
          <w:sz w:val="24"/>
          <w:szCs w:val="24"/>
        </w:rPr>
        <w:t xml:space="preserve"> 23.02.01.</w:t>
      </w:r>
      <w:r w:rsidRPr="00AE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перевозок и управление</w:t>
      </w:r>
      <w:r w:rsidRPr="00AE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транспорте (по видам)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Министерства просвещения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22.04. 2014 № 376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099">
        <w:rPr>
          <w:rFonts w:ascii="Times New Roman" w:hAnsi="Times New Roman" w:cs="Times New Roman"/>
          <w:bCs/>
          <w:sz w:val="24"/>
          <w:szCs w:val="24"/>
        </w:rPr>
        <w:t>регистрационный номер ____</w:t>
      </w:r>
      <w:proofErr w:type="gramStart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приказ ФГБОУ ДПО ИРПО от ______ 202__ № _____)</w:t>
      </w:r>
    </w:p>
    <w:p w:rsidR="00AE3036" w:rsidRPr="003531A3" w:rsidRDefault="00AE3036" w:rsidP="00AE3036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AE3036" w:rsidRPr="00E15ED2" w:rsidRDefault="00AE3036" w:rsidP="00AE3036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  <w:r w:rsidRPr="00E15ED2">
        <w:rPr>
          <w:rFonts w:ascii="Times New Roman" w:hAnsi="Times New Roman" w:cs="Times New Roman"/>
          <w:b w:val="0"/>
          <w:sz w:val="24"/>
          <w:szCs w:val="24"/>
        </w:rPr>
        <w:t>, протокол  от 28 июня 2016 г. № 2/16-з.</w:t>
      </w:r>
    </w:p>
    <w:p w:rsidR="00AE3036" w:rsidRPr="00670CB7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670CB7">
        <w:rPr>
          <w:rFonts w:ascii="Times New Roman" w:eastAsia="Times New Roman" w:hAnsi="Times New Roman" w:cs="Times New Roman"/>
          <w:kern w:val="3"/>
          <w:sz w:val="24"/>
          <w:szCs w:val="24"/>
        </w:rPr>
        <w:t>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E3036" w:rsidRPr="003531A3" w:rsidRDefault="00AE3036" w:rsidP="00AE3036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E3036" w:rsidRPr="003531A3" w:rsidRDefault="00AE3036" w:rsidP="00AE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E3036" w:rsidRPr="003531A3" w:rsidRDefault="00AE3036" w:rsidP="00AE3036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AE3036" w:rsidRPr="003531A3" w:rsidRDefault="00AE3036" w:rsidP="00AE3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E3036" w:rsidRPr="003531A3" w:rsidTr="00467737">
        <w:tc>
          <w:tcPr>
            <w:tcW w:w="7668" w:type="dxa"/>
            <w:hideMark/>
          </w:tcPr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Содержание</w:t>
            </w:r>
          </w:p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E3036" w:rsidRPr="003531A3" w:rsidTr="00467737">
        <w:tc>
          <w:tcPr>
            <w:tcW w:w="7668" w:type="dxa"/>
          </w:tcPr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AE3036" w:rsidRPr="003531A3" w:rsidRDefault="00AE3036" w:rsidP="004677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AE3036" w:rsidRPr="003531A3" w:rsidTr="00467737">
        <w:tc>
          <w:tcPr>
            <w:tcW w:w="7668" w:type="dxa"/>
          </w:tcPr>
          <w:p w:rsidR="00AE3036" w:rsidRPr="003531A3" w:rsidRDefault="00AE3036" w:rsidP="004677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AE3036" w:rsidRPr="003531A3" w:rsidTr="00467737">
        <w:trPr>
          <w:trHeight w:val="670"/>
        </w:trPr>
        <w:tc>
          <w:tcPr>
            <w:tcW w:w="7668" w:type="dxa"/>
          </w:tcPr>
          <w:p w:rsidR="00AE3036" w:rsidRPr="003531A3" w:rsidRDefault="00AE3036" w:rsidP="004677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учебного предмета</w:t>
            </w:r>
          </w:p>
          <w:p w:rsidR="00AE3036" w:rsidRPr="003531A3" w:rsidRDefault="00AE3036" w:rsidP="00467737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AE3036" w:rsidRPr="003531A3" w:rsidTr="00467737">
        <w:tc>
          <w:tcPr>
            <w:tcW w:w="7668" w:type="dxa"/>
          </w:tcPr>
          <w:p w:rsidR="00AE3036" w:rsidRPr="003531A3" w:rsidRDefault="00AE3036" w:rsidP="004677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AE3036" w:rsidRPr="003531A3" w:rsidRDefault="00AE3036" w:rsidP="004677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E3036" w:rsidRPr="003531A3" w:rsidRDefault="00AE3036" w:rsidP="00AE3036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t>1. ОБЩАЯ ХАРАКТЕРИСТИКА рабочей ПРОГРАММЫ УЧЕБНОго предмета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БД.04 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ABA" w:rsidRPr="00EB6143" w:rsidRDefault="00620ABA" w:rsidP="00620A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BA">
        <w:rPr>
          <w:rFonts w:ascii="Times New Roman" w:hAnsi="Times New Roman" w:cs="Times New Roman"/>
          <w:b/>
          <w:sz w:val="24"/>
          <w:szCs w:val="24"/>
        </w:rPr>
        <w:t xml:space="preserve">1.1 Место учебного предмета/дисциплины/профессионального модуля/практики в структуре ОПОП СПО, </w:t>
      </w:r>
      <w:proofErr w:type="spellStart"/>
      <w:r w:rsidRPr="00620A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20A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AE3036" w:rsidRPr="00AE3036" w:rsidRDefault="00AE3036" w:rsidP="00AE303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 w:rsidRPr="00AE3036">
        <w:rPr>
          <w:rFonts w:ascii="Times New Roman" w:hAnsi="Times New Roman" w:cs="Times New Roman"/>
          <w:sz w:val="24"/>
          <w:szCs w:val="24"/>
        </w:rPr>
        <w:t>23.02.01.</w:t>
      </w:r>
      <w:r w:rsidRPr="00AE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перевозок и управление  на </w:t>
      </w:r>
      <w:r w:rsidRPr="00AE3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 (по видам)</w:t>
      </w:r>
    </w:p>
    <w:p w:rsidR="00AE3036" w:rsidRPr="003531A3" w:rsidRDefault="00AE3036" w:rsidP="00620ABA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1A3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 w:rsidRPr="00353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базовой общеобразовательным предметом.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ABA" w:rsidRPr="00620ABA" w:rsidRDefault="00620ABA" w:rsidP="00620A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BA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учебного предмета, дисциплины, профессионального модуля и практики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предмета: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учебного предмета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Иностранныйй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E3036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 xml:space="preserve">ЛР 2. </w:t>
      </w:r>
      <w:proofErr w:type="gramStart"/>
      <w:r w:rsidRPr="00D41460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AE3036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r w:rsidRPr="00D41460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AE3036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AE3036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17. </w:t>
      </w:r>
      <w:r w:rsidRPr="00D4146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414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AE3036" w:rsidRPr="003531A3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proofErr w:type="gramStart"/>
      <w:r w:rsidRPr="00D41460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отношения обучающихся к результатам собственного и чужого труда.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3036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AE3036" w:rsidRPr="003531A3" w:rsidRDefault="00AE3036" w:rsidP="00AE3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A33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A33F6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E3036" w:rsidRPr="003531A3" w:rsidRDefault="00AE3036" w:rsidP="00AE3036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E3036" w:rsidRPr="003531A3" w:rsidRDefault="00AE3036" w:rsidP="00AE3036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3531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стран; </w:t>
      </w:r>
    </w:p>
    <w:p w:rsidR="00AE3036" w:rsidRPr="003531A3" w:rsidRDefault="00AE3036" w:rsidP="00AE3036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31A3">
        <w:rPr>
          <w:rFonts w:ascii="Times New Roman" w:hAnsi="Times New Roman"/>
          <w:sz w:val="24"/>
          <w:szCs w:val="24"/>
        </w:rPr>
        <w:t>формах</w:t>
      </w:r>
      <w:proofErr w:type="gramEnd"/>
      <w:r w:rsidRPr="003531A3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AE3036" w:rsidRPr="003531A3" w:rsidRDefault="00AE3036" w:rsidP="00AE3036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E3036" w:rsidRPr="003531A3" w:rsidRDefault="00AE3036" w:rsidP="00AE303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Особое значение дисциплина им</w:t>
      </w:r>
      <w:r>
        <w:rPr>
          <w:rFonts w:ascii="Times New Roman" w:hAnsi="Times New Roman" w:cs="Times New Roman"/>
          <w:sz w:val="24"/>
          <w:szCs w:val="24"/>
        </w:rPr>
        <w:t>еет при формировании и развитии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AE3036" w:rsidRPr="00467737" w:rsidRDefault="00AE3036" w:rsidP="00AE303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737" w:rsidRPr="00467737" w:rsidRDefault="00467737" w:rsidP="00467737">
      <w:pPr>
        <w:ind w:left="-15"/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7737" w:rsidRPr="00467737" w:rsidRDefault="00467737" w:rsidP="00467737">
      <w:pPr>
        <w:ind w:left="-15"/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7737" w:rsidRPr="00467737" w:rsidRDefault="00467737" w:rsidP="00467737">
      <w:pPr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467737" w:rsidRPr="00467737" w:rsidRDefault="00467737" w:rsidP="00467737">
      <w:pPr>
        <w:ind w:left="-15"/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7737" w:rsidRDefault="00467737" w:rsidP="00467737">
      <w:pPr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467737" w:rsidRDefault="00467737" w:rsidP="00467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компетенции:</w:t>
      </w:r>
    </w:p>
    <w:p w:rsidR="00467737" w:rsidRPr="00467737" w:rsidRDefault="00467737" w:rsidP="00467737">
      <w:pPr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ПК 1.3. Оформлять документы, регламентирующие организацию перевозочного процесса.</w:t>
      </w:r>
    </w:p>
    <w:p w:rsidR="00467737" w:rsidRPr="00467737" w:rsidRDefault="00467737" w:rsidP="00467737">
      <w:pPr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ПК 2.3. Организовывать работу персонала по технологическому обслуживанию перевозочного процесса.</w:t>
      </w:r>
    </w:p>
    <w:p w:rsidR="00467737" w:rsidRPr="00467737" w:rsidRDefault="00467737" w:rsidP="00467737">
      <w:pPr>
        <w:ind w:left="-15"/>
        <w:rPr>
          <w:rFonts w:ascii="Times New Roman" w:hAnsi="Times New Roman" w:cs="Times New Roman"/>
        </w:rPr>
      </w:pPr>
      <w:r w:rsidRPr="00467737">
        <w:rPr>
          <w:rFonts w:ascii="Times New Roman" w:hAnsi="Times New Roman" w:cs="Times New Roman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</w:t>
      </w:r>
      <w:r>
        <w:rPr>
          <w:rFonts w:ascii="Times New Roman" w:hAnsi="Times New Roman" w:cs="Times New Roman"/>
        </w:rPr>
        <w:t>мые транспортными организациями</w:t>
      </w:r>
    </w:p>
    <w:p w:rsidR="00467737" w:rsidRPr="000D2EEC" w:rsidRDefault="00467737" w:rsidP="00467737">
      <w:pPr>
        <w:ind w:left="-15"/>
      </w:pPr>
    </w:p>
    <w:p w:rsidR="00AE3036" w:rsidRPr="003531A3" w:rsidRDefault="00AE3036" w:rsidP="00AE3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36" w:rsidRPr="003531A3" w:rsidRDefault="00620ABA" w:rsidP="00AE30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1.3</w:t>
      </w:r>
      <w:r w:rsidR="00AE3036"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E3036" w:rsidRPr="003531A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основе программы учебного предмета Иностранный язык</w:t>
      </w:r>
    </w:p>
    <w:p w:rsidR="00AE3036" w:rsidRPr="003531A3" w:rsidRDefault="00AE3036" w:rsidP="00AE3036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E3036" w:rsidRPr="003531A3" w:rsidTr="0046773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AE3036" w:rsidRPr="003531A3" w:rsidTr="00467737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E3036" w:rsidRPr="003531A3" w:rsidTr="00467737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E3036" w:rsidRPr="003531A3" w:rsidTr="0046773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036" w:rsidRPr="003531A3" w:rsidTr="0046773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036" w:rsidRPr="003531A3" w:rsidTr="0046773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036" w:rsidRPr="003531A3" w:rsidTr="0046773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36" w:rsidRPr="003531A3" w:rsidRDefault="00AE3036" w:rsidP="00467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3531A3" w:rsidRDefault="00AE3036" w:rsidP="004677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36" w:rsidRPr="003531A3" w:rsidRDefault="00AE3036" w:rsidP="0046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036" w:rsidRPr="003531A3" w:rsidRDefault="00AE3036" w:rsidP="00AE3036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36" w:rsidRDefault="00AE3036" w:rsidP="00AE30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36" w:rsidRDefault="00AE3036" w:rsidP="00AE30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36" w:rsidRPr="003531A3" w:rsidRDefault="00AE3036" w:rsidP="00E15E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</w:rPr>
        <w:t>2.  СТРУКТУРА И СОДЕРЖАНИЕ УЧЕБНОГО ПРЕДМЕТА</w:t>
      </w:r>
    </w:p>
    <w:p w:rsidR="00AE3036" w:rsidRPr="003531A3" w:rsidRDefault="00AE3036" w:rsidP="00AE3036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036" w:rsidRPr="00FC4734" w:rsidRDefault="00AE3036" w:rsidP="00AE30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учебного предмета  и виды учебной работы</w:t>
      </w:r>
    </w:p>
    <w:p w:rsidR="00AE3036" w:rsidRPr="003531A3" w:rsidRDefault="00AE3036" w:rsidP="00AE30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0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</w:tblGrid>
      <w:tr w:rsidR="00AE3036" w:rsidRPr="00526A64" w:rsidTr="00467737">
        <w:trPr>
          <w:gridAfter w:val="3"/>
          <w:wAfter w:w="3970" w:type="dxa"/>
          <w:trHeight w:val="491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</w:tr>
      <w:tr w:rsidR="00AE3036" w:rsidRPr="00526A64" w:rsidTr="00467737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</w:tr>
      <w:tr w:rsidR="00AE3036" w:rsidRPr="00526A64" w:rsidTr="00467737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AE3036" w:rsidRPr="00446B0E" w:rsidTr="00467737">
        <w:trPr>
          <w:trHeight w:val="340"/>
        </w:trPr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036" w:rsidRPr="00446B0E" w:rsidTr="00467737">
        <w:tc>
          <w:tcPr>
            <w:tcW w:w="4535" w:type="dxa"/>
            <w:shd w:val="clear" w:color="auto" w:fill="auto"/>
          </w:tcPr>
          <w:p w:rsidR="00AE3036" w:rsidRPr="009602D3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AE3036" w:rsidRPr="00446B0E" w:rsidRDefault="00AE3036" w:rsidP="004677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</w:tr>
    </w:tbl>
    <w:p w:rsidR="00AE3036" w:rsidRDefault="00AE3036" w:rsidP="00AE30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Default="00AE3036" w:rsidP="00AE30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D6099" w:rsidRDefault="00AE3036" w:rsidP="00AE3036">
      <w:pPr>
        <w:rPr>
          <w:rFonts w:ascii="Times New Roman" w:eastAsia="Times New Roman" w:hAnsi="Times New Roman" w:cs="Times New Roman"/>
          <w:sz w:val="24"/>
          <w:szCs w:val="24"/>
        </w:rPr>
        <w:sectPr w:rsidR="00AE3036" w:rsidRPr="003D6099">
          <w:pgSz w:w="11906" w:h="16838"/>
          <w:pgMar w:top="567" w:right="991" w:bottom="567" w:left="1560" w:header="709" w:footer="709" w:gutter="0"/>
          <w:cols w:space="720"/>
        </w:sectPr>
      </w:pPr>
    </w:p>
    <w:p w:rsidR="00AE3036" w:rsidRPr="003531A3" w:rsidRDefault="00AE3036" w:rsidP="00AE3036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2.2.  Тематический план и 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AE3036" w:rsidRPr="003531A3" w:rsidRDefault="00AE3036" w:rsidP="00AE3036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36" w:rsidRPr="003531A3" w:rsidRDefault="00AE3036" w:rsidP="00AE3036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4"/>
        <w:gridCol w:w="264"/>
        <w:gridCol w:w="1497"/>
        <w:gridCol w:w="36"/>
        <w:gridCol w:w="3491"/>
        <w:gridCol w:w="1023"/>
        <w:gridCol w:w="1023"/>
        <w:gridCol w:w="770"/>
        <w:gridCol w:w="1023"/>
        <w:gridCol w:w="809"/>
        <w:gridCol w:w="513"/>
        <w:gridCol w:w="605"/>
        <w:gridCol w:w="1629"/>
        <w:gridCol w:w="1984"/>
        <w:gridCol w:w="16"/>
        <w:gridCol w:w="1254"/>
      </w:tblGrid>
      <w:tr w:rsidR="00AE3036" w:rsidRPr="003531A3" w:rsidTr="00467737">
        <w:trPr>
          <w:cantSplit/>
          <w:trHeight w:val="1134"/>
        </w:trPr>
        <w:tc>
          <w:tcPr>
            <w:tcW w:w="156" w:type="pct"/>
            <w:vMerge w:val="restart"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6" w:type="pct"/>
            <w:gridSpan w:val="3"/>
            <w:vMerge w:val="restart"/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1" w:type="pct"/>
            <w:gridSpan w:val="5"/>
            <w:vMerge w:val="restar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495" w:type="pct"/>
            <w:vMerge w:val="restart"/>
            <w:shd w:val="clear" w:color="auto" w:fill="auto"/>
            <w:textDirection w:val="btLr"/>
            <w:vAlign w:val="center"/>
          </w:tcPr>
          <w:p w:rsidR="00AE3036" w:rsidRDefault="00AE3036" w:rsidP="00467737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3036" w:rsidRPr="00981872" w:rsidRDefault="00AE3036" w:rsidP="00467737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AE3036" w:rsidRPr="003531A3" w:rsidTr="00467737">
        <w:trPr>
          <w:cantSplit/>
          <w:trHeight w:val="1134"/>
        </w:trPr>
        <w:tc>
          <w:tcPr>
            <w:tcW w:w="156" w:type="pct"/>
            <w:vMerge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5"/>
            <w:vMerge/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E3036" w:rsidRPr="003531A3" w:rsidTr="00467737">
        <w:trPr>
          <w:cantSplit/>
          <w:trHeight w:val="3482"/>
        </w:trPr>
        <w:tc>
          <w:tcPr>
            <w:tcW w:w="156" w:type="pct"/>
            <w:vMerge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46" w:type="pct"/>
            <w:textDirection w:val="btL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156" w:type="pct"/>
            <w:textDirection w:val="btL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84" w:type="pct"/>
            <w:textDirection w:val="btLr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495" w:type="pct"/>
            <w:vMerge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036" w:rsidRPr="003531A3" w:rsidTr="00467737">
        <w:tc>
          <w:tcPr>
            <w:tcW w:w="1763" w:type="pct"/>
            <w:gridSpan w:val="5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763" w:type="pct"/>
            <w:gridSpan w:val="5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1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D9D9D9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EC34B7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61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языком.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тест, устное собеседование.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6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Правила чтения.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Общение в семье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членов семьи,</w:t>
            </w:r>
            <w:r>
              <w:rPr>
                <w:sz w:val="28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9770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 с лексикой для описания человека.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0B284E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ED2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</w:t>
            </w:r>
            <w:r w:rsidRPr="000B2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7">
              <w:rPr>
                <w:rFonts w:ascii="Times New Roman" w:hAnsi="Times New Roman" w:cs="Times New Roman"/>
              </w:rPr>
              <w:t>ПК 1.3</w:t>
            </w: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E15ED2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профессии автомобильно-технического направления.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7">
              <w:rPr>
                <w:rFonts w:ascii="Times New Roman" w:hAnsi="Times New Roman" w:cs="Times New Roman"/>
              </w:rPr>
              <w:t>ПК 1.3</w:t>
            </w: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rPr>
          <w:trHeight w:val="572"/>
        </w:trPr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4D02DA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061" w:type="pct"/>
            <w:shd w:val="clear" w:color="auto" w:fill="auto"/>
          </w:tcPr>
          <w:p w:rsidR="00AE3036" w:rsidRPr="004D02DA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глагола в английском языке, правильное употребление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rPr>
          <w:trHeight w:val="267"/>
        </w:trPr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личных, возвратных, притяжательных, указательных местоимений.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rPr>
          <w:trHeight w:val="267"/>
        </w:trPr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E15ED2" w:rsidRDefault="00AE3036" w:rsidP="00467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Прилагательные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7">
              <w:rPr>
                <w:rFonts w:ascii="Times New Roman" w:hAnsi="Times New Roman" w:cs="Times New Roman"/>
              </w:rPr>
              <w:t>ПК 2.3</w:t>
            </w: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E15ED2" w:rsidRDefault="00AE3036" w:rsidP="00467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обязанности, рутина.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ПК 2.3</w:t>
            </w:r>
          </w:p>
          <w:p w:rsidR="00467737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ПК3.1</w:t>
            </w: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 и места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местаю</w:t>
            </w:r>
            <w:proofErr w:type="spellEnd"/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ОК19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</w:p>
        </w:tc>
        <w:tc>
          <w:tcPr>
            <w:tcW w:w="106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длительного времени английского языка.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8C56C7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настоящих времен английского языка.</w:t>
            </w:r>
          </w:p>
        </w:tc>
        <w:tc>
          <w:tcPr>
            <w:tcW w:w="311" w:type="pct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8C56C7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8C56C7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8C56C7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Pr="00920E9A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20E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забота о здоровье</w:t>
            </w:r>
          </w:p>
        </w:tc>
        <w:tc>
          <w:tcPr>
            <w:tcW w:w="1061" w:type="pct"/>
            <w:shd w:val="clear" w:color="auto" w:fill="auto"/>
          </w:tcPr>
          <w:p w:rsidR="00AE3036" w:rsidRPr="00920E9A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ежим труда и отдыха,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сбалансированное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0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1" w:type="pct"/>
            <w:shd w:val="clear" w:color="auto" w:fill="auto"/>
          </w:tcPr>
          <w:p w:rsidR="00AE3036" w:rsidRPr="00920E9A" w:rsidRDefault="00AE3036" w:rsidP="00467737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spellStart"/>
            <w:r w:rsidRPr="00920E9A">
              <w:rPr>
                <w:sz w:val="24"/>
                <w:szCs w:val="24"/>
              </w:rPr>
              <w:t>Перепискас</w:t>
            </w:r>
            <w:proofErr w:type="spellEnd"/>
            <w:r w:rsidRPr="00920E9A">
              <w:rPr>
                <w:sz w:val="24"/>
                <w:szCs w:val="24"/>
              </w:rPr>
              <w:t xml:space="preserve"> зарубежными</w:t>
            </w:r>
            <w:r w:rsidRPr="00920E9A">
              <w:rPr>
                <w:spacing w:val="-68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сверстниками.</w:t>
            </w:r>
          </w:p>
          <w:p w:rsidR="00AE3036" w:rsidRPr="00920E9A" w:rsidRDefault="00AE3036" w:rsidP="00467737">
            <w:pPr>
              <w:pStyle w:val="TableParagraph"/>
              <w:spacing w:line="256" w:lineRule="auto"/>
              <w:ind w:left="0" w:right="828"/>
              <w:rPr>
                <w:sz w:val="24"/>
                <w:szCs w:val="24"/>
              </w:rPr>
            </w:pPr>
            <w:r w:rsidRPr="00920E9A">
              <w:rPr>
                <w:spacing w:val="-1"/>
                <w:sz w:val="24"/>
                <w:szCs w:val="24"/>
              </w:rPr>
              <w:t>Взаимоотношения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 xml:space="preserve"> в техникуме, праздники.</w:t>
            </w:r>
          </w:p>
          <w:p w:rsidR="00AE3036" w:rsidRPr="00920E9A" w:rsidRDefault="00AE3036" w:rsidP="00467737">
            <w:pPr>
              <w:pStyle w:val="TableParagraph"/>
              <w:ind w:left="0"/>
              <w:rPr>
                <w:sz w:val="24"/>
                <w:szCs w:val="24"/>
              </w:rPr>
            </w:pPr>
            <w:r w:rsidRPr="00920E9A">
              <w:rPr>
                <w:sz w:val="24"/>
                <w:szCs w:val="24"/>
              </w:rPr>
              <w:t>Проблемы</w:t>
            </w:r>
            <w:r w:rsidRPr="00920E9A">
              <w:rPr>
                <w:spacing w:val="-6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и</w:t>
            </w:r>
            <w:r w:rsidRPr="00920E9A">
              <w:rPr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решения.</w:t>
            </w:r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" w:type="pct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5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1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по пройденному материалу</w:t>
            </w:r>
          </w:p>
        </w:tc>
        <w:tc>
          <w:tcPr>
            <w:tcW w:w="311" w:type="pct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1763" w:type="pct"/>
            <w:gridSpan w:val="5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5" w:type="pct"/>
            <w:shd w:val="clear" w:color="auto" w:fill="auto"/>
          </w:tcPr>
          <w:p w:rsidR="00AE3036" w:rsidRPr="002D1CA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сельской и городской местности.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темам: город, деревня, здания, комнаты.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5" w:type="pct"/>
            <w:shd w:val="clear" w:color="auto" w:fill="auto"/>
          </w:tcPr>
          <w:p w:rsidR="00AE3036" w:rsidRPr="002D1CA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D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is, there are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2D1CA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грамматики по теме.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лексики по темам: магазины, одежда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лексики, тренировочные упражнения.</w:t>
            </w:r>
          </w:p>
        </w:tc>
        <w:tc>
          <w:tcPr>
            <w:tcW w:w="311" w:type="pct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" w:type="pct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5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920E9A" w:rsidRDefault="00AE3036" w:rsidP="00467737">
            <w:pPr>
              <w:pStyle w:val="TableParagraph"/>
              <w:spacing w:before="23" w:line="259" w:lineRule="auto"/>
              <w:ind w:left="0"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0E9A">
              <w:rPr>
                <w:sz w:val="24"/>
                <w:szCs w:val="24"/>
              </w:rPr>
              <w:t>тение,</w:t>
            </w:r>
            <w:r w:rsidRPr="00920E9A">
              <w:rPr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кино,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театр,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музыка,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музеи, Интернет,</w:t>
            </w:r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компьютерные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дружба</w:t>
            </w:r>
          </w:p>
        </w:tc>
        <w:tc>
          <w:tcPr>
            <w:tcW w:w="311" w:type="pct"/>
          </w:tcPr>
          <w:p w:rsidR="00AE3036" w:rsidRPr="006B4E4C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9F1F9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5" w:type="pct"/>
            <w:shd w:val="clear" w:color="auto" w:fill="auto"/>
          </w:tcPr>
          <w:p w:rsidR="00AE3036" w:rsidRPr="00E15ED2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транспорта, способы перемещения.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7">
              <w:rPr>
                <w:rFonts w:ascii="Times New Roman" w:hAnsi="Times New Roman" w:cs="Times New Roman"/>
              </w:rPr>
              <w:t>ПК 2.3</w:t>
            </w: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5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55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455" w:type="pct"/>
            <w:shd w:val="clear" w:color="auto" w:fill="auto"/>
          </w:tcPr>
          <w:p w:rsidR="00AE3036" w:rsidRPr="00E15ED2" w:rsidRDefault="00AE3036" w:rsidP="00467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AE3036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описания технических средств.</w:t>
            </w:r>
          </w:p>
          <w:p w:rsidR="00AE3036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Виды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типичные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начно-популярного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стиля.</w:t>
            </w:r>
          </w:p>
          <w:p w:rsidR="00AE3036" w:rsidRPr="003531A3" w:rsidRDefault="00AE3036" w:rsidP="00467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311" w:type="pct"/>
          </w:tcPr>
          <w:p w:rsidR="00AE3036" w:rsidRPr="004C628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AE3036" w:rsidRPr="004C628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4C628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AE3036" w:rsidRPr="004C6288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,ОК1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5" w:type="pct"/>
            <w:shd w:val="clear" w:color="auto" w:fill="auto"/>
          </w:tcPr>
          <w:p w:rsidR="00AE3036" w:rsidRPr="00E15ED2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D2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AE3036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</w:t>
            </w:r>
          </w:p>
          <w:p w:rsidR="00AE3036" w:rsidRPr="003531A3" w:rsidRDefault="00AE3036" w:rsidP="0046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для научно-популярных текстов.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ПК5.2</w:t>
            </w:r>
          </w:p>
          <w:p w:rsidR="00AE3036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ПК5.3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ПК5.4</w:t>
            </w: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5" w:type="pct"/>
            <w:shd w:val="clear" w:color="auto" w:fill="auto"/>
          </w:tcPr>
          <w:p w:rsidR="00620ABA" w:rsidRDefault="00620ABA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620ABA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родной страны</w:t>
            </w:r>
          </w:p>
        </w:tc>
        <w:tc>
          <w:tcPr>
            <w:tcW w:w="311" w:type="pct"/>
          </w:tcPr>
          <w:p w:rsidR="00AE3036" w:rsidRPr="003531A3" w:rsidRDefault="00620ABA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620ABA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467737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7">
              <w:rPr>
                <w:rFonts w:ascii="Times New Roman" w:hAnsi="Times New Roman" w:cs="Times New Roman"/>
              </w:rPr>
              <w:t>ПК 2.3</w:t>
            </w: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работа с неправильными глаголами.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E3036" w:rsidRPr="005647D9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36" w:type="pct"/>
            <w:gridSpan w:val="2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5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E3036" w:rsidRPr="003531A3" w:rsidRDefault="00AE3036" w:rsidP="0046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E3036" w:rsidRPr="003531A3" w:rsidRDefault="00AE3036" w:rsidP="0046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E3036" w:rsidRPr="003531A3" w:rsidRDefault="00AE3036" w:rsidP="00467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36" w:rsidRPr="003531A3" w:rsidRDefault="00AE3036" w:rsidP="00AE3036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36" w:rsidRPr="003531A3" w:rsidRDefault="00AE3036" w:rsidP="00AE3036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3036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E3036" w:rsidRPr="003531A3" w:rsidRDefault="00AE3036" w:rsidP="00AE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УЧЕБНОГО ПРЕДМЕТА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6B7D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реализации учебной </w:t>
      </w:r>
      <w:r w:rsidRPr="006B7D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язык».</w:t>
      </w:r>
    </w:p>
    <w:p w:rsidR="00AE3036" w:rsidRPr="003531A3" w:rsidRDefault="00AE3036" w:rsidP="00AE3036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учебной аудитории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учебно-наглядных пособий «Грамматика английского языка»;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-комплект учебно-наглядных пособий «Великобритания. Достопримечательности Лондона».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AE3036" w:rsidRPr="001548CD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AE3036" w:rsidRPr="001548CD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камера</w:t>
      </w:r>
    </w:p>
    <w:p w:rsidR="00AE3036" w:rsidRPr="001548CD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-наушники</w:t>
      </w:r>
    </w:p>
    <w:p w:rsidR="00AE3036" w:rsidRPr="001548CD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-выход в сеть Интернет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3036" w:rsidRPr="003531A3" w:rsidRDefault="00AE3036" w:rsidP="00AE3036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3036" w:rsidRPr="003531A3" w:rsidRDefault="00AE3036" w:rsidP="00AE303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E3036" w:rsidRPr="003531A3" w:rsidRDefault="00AE3036" w:rsidP="00AE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pStyle w:val="af9"/>
        <w:spacing w:line="240" w:lineRule="auto"/>
        <w:ind w:left="360"/>
        <w:jc w:val="left"/>
        <w:rPr>
          <w:szCs w:val="24"/>
        </w:rPr>
      </w:pPr>
    </w:p>
    <w:p w:rsidR="00AE3036" w:rsidRPr="003531A3" w:rsidRDefault="00AE3036" w:rsidP="00AE3036">
      <w:pPr>
        <w:pStyle w:val="af9"/>
        <w:spacing w:line="240" w:lineRule="auto"/>
        <w:ind w:left="360"/>
        <w:jc w:val="left"/>
        <w:rPr>
          <w:szCs w:val="24"/>
        </w:rPr>
      </w:pPr>
    </w:p>
    <w:p w:rsidR="00AE3036" w:rsidRPr="003531A3" w:rsidRDefault="00AE3036" w:rsidP="00AE3036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3036" w:rsidRPr="003531A3" w:rsidRDefault="00AE3036" w:rsidP="00AE3036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AE3036" w:rsidRPr="003531A3" w:rsidRDefault="00AE3036" w:rsidP="00AE3036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6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0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7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4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3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1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4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0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7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7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8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2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9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1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3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3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1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5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7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19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1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4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6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8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0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2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4" w:history="1">
        <w:r w:rsidR="00AE3036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7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3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3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3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4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6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7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8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9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0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1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E3036" w:rsidRPr="003531A3" w:rsidRDefault="00FC4EB8" w:rsidP="00AE3036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2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3" w:history="1">
        <w:proofErr w:type="gramStart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4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5" w:history="1">
        <w:r w:rsidR="00AE3036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AE3036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E3036" w:rsidRPr="003531A3" w:rsidRDefault="00AE3036" w:rsidP="00AE3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036" w:rsidRPr="003531A3" w:rsidRDefault="00AE3036" w:rsidP="00AE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 xml:space="preserve">4. КОНТРОЛЬ И ОЦЕНКА РЕЗУЛЬТАТОВ ОСВОЕНИЯ УЧЕБНОГО ПРЕДМЕТА </w:t>
      </w:r>
    </w:p>
    <w:p w:rsidR="00AE3036" w:rsidRPr="003531A3" w:rsidRDefault="00AE3036" w:rsidP="00AE3036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AE3036" w:rsidRPr="003531A3" w:rsidRDefault="00AE3036" w:rsidP="00AE3036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AE3036" w:rsidRPr="003531A3" w:rsidRDefault="00AE3036" w:rsidP="00AE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AE3036" w:rsidRPr="003531A3" w:rsidTr="00467737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E3036" w:rsidRPr="003531A3" w:rsidTr="00467737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AE3036" w:rsidRPr="003531A3" w:rsidTr="00467737">
        <w:tc>
          <w:tcPr>
            <w:tcW w:w="8222" w:type="dxa"/>
            <w:tcBorders>
              <w:bottom w:val="single" w:sz="4" w:space="0" w:color="000000"/>
            </w:tcBorders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3036" w:rsidRPr="003531A3" w:rsidTr="00467737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AE3036" w:rsidRPr="003531A3" w:rsidRDefault="00AE3036" w:rsidP="00467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AE3036" w:rsidRPr="003531A3" w:rsidRDefault="00AE3036" w:rsidP="00467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8222" w:type="dxa"/>
          </w:tcPr>
          <w:p w:rsidR="00AE3036" w:rsidRPr="003531A3" w:rsidRDefault="00AE3036" w:rsidP="00467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AE3036" w:rsidRPr="003531A3" w:rsidRDefault="00AE3036" w:rsidP="00467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3036" w:rsidRPr="003531A3" w:rsidRDefault="00AE3036" w:rsidP="0046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36" w:rsidRPr="003531A3" w:rsidRDefault="00AE3036" w:rsidP="00AE30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036" w:rsidRPr="003531A3" w:rsidRDefault="00AE3036" w:rsidP="00AE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AE3036" w:rsidRPr="003531A3" w:rsidRDefault="00AE3036" w:rsidP="00AE30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9"/>
        <w:gridCol w:w="2303"/>
        <w:gridCol w:w="2537"/>
        <w:gridCol w:w="2182"/>
      </w:tblGrid>
      <w:tr w:rsidR="00AE3036" w:rsidRPr="003531A3" w:rsidTr="00467737">
        <w:tc>
          <w:tcPr>
            <w:tcW w:w="2549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AE3036" w:rsidRPr="003531A3" w:rsidTr="00467737">
        <w:tc>
          <w:tcPr>
            <w:tcW w:w="2549" w:type="dxa"/>
          </w:tcPr>
          <w:p w:rsidR="00AE3036" w:rsidRPr="00620ABA" w:rsidRDefault="00AE3036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20AB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20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0ABA" w:rsidRPr="00620ABA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03" w:type="dxa"/>
          </w:tcPr>
          <w:p w:rsidR="00042E14" w:rsidRPr="00A8572E" w:rsidRDefault="00042E14" w:rsidP="00042E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42E14" w:rsidRPr="00A8572E" w:rsidRDefault="00042E14" w:rsidP="00042E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42E14" w:rsidRPr="00A8572E" w:rsidRDefault="00042E14" w:rsidP="00042E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E3036" w:rsidRPr="003531A3" w:rsidRDefault="00042E14" w:rsidP="00042E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72E">
              <w:rPr>
                <w:rFonts w:ascii="Times New Roman" w:hAnsi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549" w:type="dxa"/>
          </w:tcPr>
          <w:p w:rsidR="00AE3036" w:rsidRPr="00620ABA" w:rsidRDefault="00AE3036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20A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20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ABA" w:rsidRPr="00620ABA" w:rsidRDefault="00620ABA" w:rsidP="00620ABA">
            <w:pPr>
              <w:ind w:left="-15"/>
              <w:rPr>
                <w:rFonts w:ascii="Times New Roman" w:hAnsi="Times New Roman"/>
              </w:rPr>
            </w:pPr>
            <w:r w:rsidRPr="00620ABA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20ABA" w:rsidRPr="00620ABA" w:rsidRDefault="00620ABA" w:rsidP="0062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8572E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A8572E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549" w:type="dxa"/>
          </w:tcPr>
          <w:p w:rsidR="00AE3036" w:rsidRPr="00620ABA" w:rsidRDefault="00AE3036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 xml:space="preserve">ОК3. </w:t>
            </w:r>
          </w:p>
          <w:p w:rsidR="00620ABA" w:rsidRPr="00620ABA" w:rsidRDefault="00620ABA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03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572E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37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E3036" w:rsidRPr="003531A3" w:rsidTr="00467737">
        <w:tc>
          <w:tcPr>
            <w:tcW w:w="2549" w:type="dxa"/>
          </w:tcPr>
          <w:p w:rsidR="00AE3036" w:rsidRPr="00620ABA" w:rsidRDefault="00AE3036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20AB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20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ABA" w:rsidRPr="00620ABA" w:rsidRDefault="00620ABA" w:rsidP="00620ABA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03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37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36" w:rsidRPr="003531A3" w:rsidTr="00467737">
        <w:tc>
          <w:tcPr>
            <w:tcW w:w="2549" w:type="dxa"/>
          </w:tcPr>
          <w:p w:rsidR="00620ABA" w:rsidRPr="00620ABA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20ABA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20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ABA" w:rsidRPr="00620ABA" w:rsidRDefault="00AE3036" w:rsidP="00620ABA">
            <w:pPr>
              <w:rPr>
                <w:rFonts w:ascii="Times New Roman" w:hAnsi="Times New Roman"/>
              </w:rPr>
            </w:pPr>
            <w:r w:rsidRPr="00620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ABA" w:rsidRPr="00620ABA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  <w:p w:rsidR="00AE3036" w:rsidRPr="00620ABA" w:rsidRDefault="00AE3036" w:rsidP="0062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37" w:type="dxa"/>
          </w:tcPr>
          <w:p w:rsidR="00AE3036" w:rsidRPr="003531A3" w:rsidRDefault="00042E14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A8572E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82" w:type="dxa"/>
          </w:tcPr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AE3036" w:rsidRPr="003531A3" w:rsidRDefault="00AE3036" w:rsidP="00467737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:rsidR="00AE3036" w:rsidRPr="003531A3" w:rsidRDefault="00AE3036" w:rsidP="00AE30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36" w:rsidRPr="003531A3" w:rsidRDefault="00AE3036" w:rsidP="00AE3036">
      <w:pPr>
        <w:rPr>
          <w:rFonts w:ascii="Times New Roman" w:hAnsi="Times New Roman" w:cs="Times New Roman"/>
          <w:b/>
          <w:sz w:val="24"/>
          <w:szCs w:val="24"/>
        </w:rPr>
      </w:pPr>
    </w:p>
    <w:p w:rsidR="00AE3036" w:rsidRPr="00631A09" w:rsidRDefault="00AE3036" w:rsidP="00AE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AE3036" w:rsidRPr="00631A09" w:rsidRDefault="00AE3036" w:rsidP="00AE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AE3036" w:rsidRPr="00631A09" w:rsidTr="00467737">
        <w:tc>
          <w:tcPr>
            <w:tcW w:w="7939" w:type="dxa"/>
          </w:tcPr>
          <w:p w:rsidR="00AE3036" w:rsidRPr="00631A09" w:rsidRDefault="00AE3036" w:rsidP="0046773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AE3036" w:rsidRPr="00631A09" w:rsidRDefault="00AE3036" w:rsidP="0046773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AE3036" w:rsidRPr="00631A09" w:rsidTr="004677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AE3036" w:rsidRPr="00631A09" w:rsidTr="004677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36" w:rsidRPr="00D41460" w:rsidRDefault="00AE3036" w:rsidP="00467737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>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D41460" w:rsidRDefault="00AE3036" w:rsidP="00467737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AE3036" w:rsidRPr="00631A09" w:rsidTr="004677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AE3036" w:rsidRPr="00631A09" w:rsidTr="0046773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AE3036" w:rsidRPr="00631A09" w:rsidRDefault="00AE3036" w:rsidP="0046773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3036" w:rsidRPr="00631A09" w:rsidRDefault="00AE3036" w:rsidP="0046773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036" w:rsidRPr="00631A09" w:rsidTr="0046773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AE3036" w:rsidRPr="00631A09" w:rsidTr="00467737">
        <w:tc>
          <w:tcPr>
            <w:tcW w:w="7939" w:type="dxa"/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AE3036" w:rsidRPr="00631A09" w:rsidRDefault="00AE3036" w:rsidP="0046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AE3036" w:rsidRPr="003531A3" w:rsidRDefault="00AE3036" w:rsidP="0008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036" w:rsidRPr="003531A3" w:rsidRDefault="00AE3036" w:rsidP="00AE3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26D9" w:rsidRDefault="00042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професс</w:t>
      </w:r>
      <w:r w:rsidR="00A660F1">
        <w:rPr>
          <w:rFonts w:ascii="Times New Roman" w:hAnsi="Times New Roman" w:cs="Times New Roman"/>
          <w:b/>
          <w:sz w:val="24"/>
          <w:szCs w:val="24"/>
        </w:rPr>
        <w:t>иональных</w:t>
      </w:r>
      <w:r w:rsidRPr="003531A3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="0008034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110"/>
        <w:tblW w:w="0" w:type="auto"/>
        <w:tblLook w:val="04A0"/>
      </w:tblPr>
      <w:tblGrid>
        <w:gridCol w:w="2533"/>
        <w:gridCol w:w="2285"/>
        <w:gridCol w:w="2513"/>
        <w:gridCol w:w="2240"/>
      </w:tblGrid>
      <w:tr w:rsidR="00080344" w:rsidRPr="003531A3" w:rsidTr="00080344">
        <w:tc>
          <w:tcPr>
            <w:tcW w:w="2549" w:type="dxa"/>
          </w:tcPr>
          <w:p w:rsidR="00080344" w:rsidRPr="003531A3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303" w:type="dxa"/>
          </w:tcPr>
          <w:p w:rsidR="00080344" w:rsidRPr="003531A3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080344" w:rsidRPr="003531A3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080344" w:rsidRPr="003531A3" w:rsidRDefault="0033407F" w:rsidP="00782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80344" w:rsidRPr="003531A3" w:rsidTr="00080344">
        <w:tc>
          <w:tcPr>
            <w:tcW w:w="2549" w:type="dxa"/>
          </w:tcPr>
          <w:p w:rsidR="00080344" w:rsidRPr="00620ABA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574347">
              <w:rPr>
                <w:rFonts w:ascii="Times New Roman" w:hAnsi="Times New Roman"/>
                <w:lang w:eastAsia="ru-RU"/>
              </w:rPr>
              <w:t xml:space="preserve"> Оформлять документы, регламентирующие организацию перевозочного процесса</w:t>
            </w:r>
          </w:p>
        </w:tc>
        <w:tc>
          <w:tcPr>
            <w:tcW w:w="2303" w:type="dxa"/>
          </w:tcPr>
          <w:p w:rsidR="00080344" w:rsidRPr="00E71203" w:rsidRDefault="00080344" w:rsidP="00080344">
            <w:pPr>
              <w:tabs>
                <w:tab w:val="left" w:pos="708"/>
              </w:tabs>
              <w:rPr>
                <w:rFonts w:ascii="Times New Roman" w:hAnsi="Times New Roman"/>
                <w:lang w:eastAsia="ru-RU"/>
              </w:rPr>
            </w:pPr>
            <w:r w:rsidRPr="00E71203">
              <w:rPr>
                <w:rFonts w:ascii="Times New Roman" w:hAnsi="Times New Roman"/>
                <w:lang w:eastAsia="ru-RU"/>
              </w:rPr>
              <w:t>организовывать работу с документами;</w:t>
            </w:r>
          </w:p>
          <w:p w:rsidR="00080344" w:rsidRPr="003531A3" w:rsidRDefault="00080344" w:rsidP="00080344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lang w:eastAsia="ru-RU"/>
              </w:rPr>
              <w:t>- вносить информацию на различные носители по установленным правилам</w:t>
            </w:r>
          </w:p>
        </w:tc>
        <w:tc>
          <w:tcPr>
            <w:tcW w:w="2537" w:type="dxa"/>
          </w:tcPr>
          <w:p w:rsidR="00080344" w:rsidRPr="003531A3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 xml:space="preserve">организацию работы с документами перевозочного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на автомобильном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82" w:type="dxa"/>
          </w:tcPr>
          <w:p w:rsidR="0033407F" w:rsidRPr="00E71203" w:rsidRDefault="0033407F" w:rsidP="0033407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документов, регламентирующих работу транспорта;</w:t>
            </w:r>
          </w:p>
          <w:p w:rsidR="00080344" w:rsidRPr="003531A3" w:rsidRDefault="0033407F" w:rsidP="0033407F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>- 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типовой информационно-справочной документации;</w:t>
            </w:r>
          </w:p>
        </w:tc>
      </w:tr>
      <w:tr w:rsidR="00080344" w:rsidRPr="003531A3" w:rsidTr="00080344">
        <w:tc>
          <w:tcPr>
            <w:tcW w:w="2549" w:type="dxa"/>
          </w:tcPr>
          <w:p w:rsidR="0033407F" w:rsidRPr="00467737" w:rsidRDefault="00080344" w:rsidP="00334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proofErr w:type="gramStart"/>
            <w:r w:rsidR="0033407F" w:rsidRPr="00467737">
              <w:rPr>
                <w:rFonts w:ascii="Times New Roman" w:hAnsi="Times New Roman"/>
              </w:rPr>
              <w:t xml:space="preserve"> О</w:t>
            </w:r>
            <w:proofErr w:type="gramEnd"/>
            <w:r w:rsidR="0033407F" w:rsidRPr="00467737">
              <w:rPr>
                <w:rFonts w:ascii="Times New Roman" w:hAnsi="Times New Roman"/>
              </w:rPr>
              <w:t>рганизовывать работу персонала по технологическому обслуживанию перевозочного процесса.</w:t>
            </w:r>
          </w:p>
          <w:p w:rsidR="00080344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407F" w:rsidRPr="00E71203" w:rsidRDefault="0033407F" w:rsidP="0033407F">
            <w:pPr>
              <w:tabs>
                <w:tab w:val="left" w:pos="708"/>
              </w:tabs>
              <w:rPr>
                <w:rFonts w:ascii="Times New Roman" w:hAnsi="Times New Roman"/>
                <w:lang w:eastAsia="ru-RU"/>
              </w:rPr>
            </w:pPr>
            <w:r w:rsidRPr="00E71203">
              <w:rPr>
                <w:rFonts w:ascii="Times New Roman" w:hAnsi="Times New Roman"/>
                <w:lang w:eastAsia="ru-RU"/>
              </w:rPr>
              <w:t>организовывать работу с документами;</w:t>
            </w:r>
          </w:p>
          <w:p w:rsidR="00080344" w:rsidRPr="00E71203" w:rsidRDefault="0033407F" w:rsidP="0033407F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E71203">
              <w:rPr>
                <w:rFonts w:ascii="Times New Roman" w:hAnsi="Times New Roman"/>
                <w:lang w:eastAsia="ru-RU"/>
              </w:rPr>
              <w:t>- вносить информацию на различные носители по установленным правилам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2537" w:type="dxa"/>
          </w:tcPr>
          <w:p w:rsidR="00080344" w:rsidRPr="00E71203" w:rsidRDefault="0033407F" w:rsidP="0078281E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 xml:space="preserve">организацию работы с документами перевозочного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на автомобильном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82" w:type="dxa"/>
          </w:tcPr>
          <w:p w:rsidR="00080344" w:rsidRPr="003531A3" w:rsidRDefault="0033407F" w:rsidP="0033407F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типовой информационно-справочной документации;</w:t>
            </w:r>
          </w:p>
        </w:tc>
      </w:tr>
      <w:tr w:rsidR="00080344" w:rsidRPr="003531A3" w:rsidTr="00080344">
        <w:tc>
          <w:tcPr>
            <w:tcW w:w="2549" w:type="dxa"/>
          </w:tcPr>
          <w:p w:rsidR="0033407F" w:rsidRPr="00467737" w:rsidRDefault="00080344" w:rsidP="0033407F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33407F" w:rsidRPr="00467737">
              <w:rPr>
                <w:rFonts w:ascii="Times New Roman" w:hAnsi="Times New Roman"/>
              </w:rPr>
              <w:t xml:space="preserve">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</w:t>
            </w:r>
            <w:r w:rsidR="0033407F">
              <w:rPr>
                <w:rFonts w:ascii="Times New Roman" w:hAnsi="Times New Roman"/>
              </w:rPr>
              <w:t>мые транспортными организациями</w:t>
            </w:r>
          </w:p>
          <w:p w:rsidR="0033407F" w:rsidRPr="000D2EEC" w:rsidRDefault="0033407F" w:rsidP="0033407F">
            <w:pPr>
              <w:ind w:left="-15"/>
            </w:pPr>
          </w:p>
          <w:p w:rsidR="00080344" w:rsidRDefault="00080344" w:rsidP="0078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407F" w:rsidRPr="00454B83" w:rsidRDefault="0033407F" w:rsidP="0033407F">
            <w:pPr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b/>
              </w:rPr>
            </w:pPr>
            <w:r w:rsidRPr="00454B8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рганизовывать сервисное обслужи</w:t>
            </w:r>
            <w:r w:rsidRPr="00454B83">
              <w:rPr>
                <w:rFonts w:ascii="Times New Roman" w:hAnsi="Times New Roman"/>
              </w:rPr>
              <w:t xml:space="preserve">вание в сфере пассажирских перевозок; </w:t>
            </w:r>
          </w:p>
          <w:p w:rsidR="0033407F" w:rsidRPr="00454B83" w:rsidRDefault="0033407F" w:rsidP="0033407F">
            <w:pPr>
              <w:jc w:val="both"/>
              <w:rPr>
                <w:rFonts w:ascii="Times New Roman" w:hAnsi="Times New Roman"/>
              </w:rPr>
            </w:pPr>
            <w:r w:rsidRPr="00454B83">
              <w:rPr>
                <w:rFonts w:ascii="Times New Roman" w:hAnsi="Times New Roman"/>
              </w:rPr>
              <w:t>анализировать работу транспорта в сфере пассажирских перевозок;</w:t>
            </w:r>
          </w:p>
          <w:p w:rsidR="00080344" w:rsidRPr="00E71203" w:rsidRDefault="0033407F" w:rsidP="0033407F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454B83">
              <w:rPr>
                <w:rFonts w:ascii="Times New Roman" w:hAnsi="Times New Roman"/>
              </w:rPr>
              <w:t>принимать решения по организации и контролю перевозочного процесса</w:t>
            </w:r>
          </w:p>
        </w:tc>
        <w:tc>
          <w:tcPr>
            <w:tcW w:w="2537" w:type="dxa"/>
          </w:tcPr>
          <w:p w:rsidR="0033407F" w:rsidRPr="00454B83" w:rsidRDefault="0033407F" w:rsidP="0033407F">
            <w:pPr>
              <w:jc w:val="both"/>
              <w:rPr>
                <w:rFonts w:ascii="Times New Roman" w:hAnsi="Times New Roman"/>
              </w:rPr>
            </w:pPr>
            <w:r w:rsidRPr="00454B83">
              <w:rPr>
                <w:rFonts w:ascii="Times New Roman" w:hAnsi="Times New Roman"/>
              </w:rPr>
              <w:t xml:space="preserve">нормативно-технические и руководящие документы по организации процесса оформления и продажи проездных и перевозочных документов </w:t>
            </w:r>
            <w:r>
              <w:rPr>
                <w:rFonts w:ascii="Times New Roman" w:hAnsi="Times New Roman"/>
              </w:rPr>
              <w:t>на автомобильном</w:t>
            </w:r>
            <w:r w:rsidRPr="00454B83">
              <w:rPr>
                <w:rFonts w:ascii="Times New Roman" w:hAnsi="Times New Roman"/>
              </w:rPr>
              <w:t xml:space="preserve"> транспорт</w:t>
            </w:r>
            <w:r>
              <w:rPr>
                <w:rFonts w:ascii="Times New Roman" w:hAnsi="Times New Roman"/>
              </w:rPr>
              <w:t>е</w:t>
            </w:r>
            <w:r w:rsidRPr="00454B83">
              <w:rPr>
                <w:rFonts w:ascii="Times New Roman" w:hAnsi="Times New Roman"/>
              </w:rPr>
              <w:t>;</w:t>
            </w:r>
          </w:p>
          <w:p w:rsidR="0033407F" w:rsidRPr="00454B83" w:rsidRDefault="0033407F" w:rsidP="0033407F">
            <w:pPr>
              <w:jc w:val="both"/>
              <w:rPr>
                <w:rFonts w:ascii="Times New Roman" w:hAnsi="Times New Roman"/>
              </w:rPr>
            </w:pPr>
            <w:r w:rsidRPr="00454B83">
              <w:rPr>
                <w:rFonts w:ascii="Times New Roman" w:hAnsi="Times New Roman"/>
              </w:rPr>
              <w:t xml:space="preserve"> формы перевозочных и проездных  документов </w:t>
            </w:r>
            <w:r>
              <w:rPr>
                <w:rFonts w:ascii="Times New Roman" w:hAnsi="Times New Roman"/>
              </w:rPr>
              <w:t>на автомобильном</w:t>
            </w:r>
            <w:r w:rsidRPr="00454B83">
              <w:rPr>
                <w:rFonts w:ascii="Times New Roman" w:hAnsi="Times New Roman"/>
              </w:rPr>
              <w:t xml:space="preserve"> транспорт</w:t>
            </w:r>
            <w:r>
              <w:rPr>
                <w:rFonts w:ascii="Times New Roman" w:hAnsi="Times New Roman"/>
              </w:rPr>
              <w:t>е</w:t>
            </w:r>
            <w:r w:rsidRPr="00454B83">
              <w:rPr>
                <w:rFonts w:ascii="Times New Roman" w:hAnsi="Times New Roman"/>
              </w:rPr>
              <w:t>;</w:t>
            </w:r>
          </w:p>
          <w:p w:rsidR="0033407F" w:rsidRPr="00454B83" w:rsidRDefault="0033407F" w:rsidP="0033407F">
            <w:pPr>
              <w:jc w:val="both"/>
              <w:rPr>
                <w:rFonts w:ascii="Times New Roman" w:hAnsi="Times New Roman"/>
              </w:rPr>
            </w:pPr>
            <w:r w:rsidRPr="00454B83">
              <w:rPr>
                <w:rFonts w:ascii="Times New Roman" w:hAnsi="Times New Roman"/>
              </w:rPr>
              <w:t>- систему учета, отчета;</w:t>
            </w:r>
          </w:p>
          <w:p w:rsidR="00080344" w:rsidRPr="00E71203" w:rsidRDefault="0033407F" w:rsidP="0033407F">
            <w:pPr>
              <w:rPr>
                <w:rFonts w:ascii="Times New Roman" w:hAnsi="Times New Roman"/>
                <w:sz w:val="24"/>
                <w:szCs w:val="24"/>
              </w:rPr>
            </w:pPr>
            <w:r w:rsidRPr="00454B83">
              <w:rPr>
                <w:rFonts w:ascii="Times New Roman" w:hAnsi="Times New Roman"/>
              </w:rPr>
              <w:t>требования к управлению персоналом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2" w:type="dxa"/>
          </w:tcPr>
          <w:p w:rsidR="0033407F" w:rsidRPr="00E71203" w:rsidRDefault="0033407F" w:rsidP="0033407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документов, регламентирующих работу транспорта;</w:t>
            </w:r>
          </w:p>
          <w:p w:rsidR="00080344" w:rsidRPr="003531A3" w:rsidRDefault="0033407F" w:rsidP="0033407F">
            <w:pPr>
              <w:rPr>
                <w:rFonts w:ascii="Times New Roman" w:hAnsi="Times New Roman"/>
                <w:sz w:val="24"/>
                <w:szCs w:val="24"/>
              </w:rPr>
            </w:pPr>
            <w:r w:rsidRPr="00E71203">
              <w:rPr>
                <w:rFonts w:ascii="Times New Roman" w:hAnsi="Times New Roman"/>
                <w:sz w:val="24"/>
                <w:szCs w:val="24"/>
              </w:rPr>
              <w:t>- 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1203">
              <w:rPr>
                <w:rFonts w:ascii="Times New Roman" w:hAnsi="Times New Roman"/>
                <w:sz w:val="24"/>
                <w:szCs w:val="24"/>
              </w:rPr>
              <w:t xml:space="preserve"> типовой информационно-справочной документации;</w:t>
            </w:r>
          </w:p>
        </w:tc>
      </w:tr>
    </w:tbl>
    <w:p w:rsidR="00080344" w:rsidRDefault="00080344"/>
    <w:sectPr w:rsidR="00080344" w:rsidSect="004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E3036"/>
    <w:rsid w:val="00042E14"/>
    <w:rsid w:val="00080344"/>
    <w:rsid w:val="0033407F"/>
    <w:rsid w:val="003F26D9"/>
    <w:rsid w:val="00467737"/>
    <w:rsid w:val="00620ABA"/>
    <w:rsid w:val="009C5779"/>
    <w:rsid w:val="00A660F1"/>
    <w:rsid w:val="00AE3036"/>
    <w:rsid w:val="00E15ED2"/>
    <w:rsid w:val="00FA3B3F"/>
    <w:rsid w:val="00F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F"/>
  </w:style>
  <w:style w:type="paragraph" w:styleId="1">
    <w:name w:val="heading 1"/>
    <w:basedOn w:val="a"/>
    <w:next w:val="a"/>
    <w:link w:val="10"/>
    <w:qFormat/>
    <w:rsid w:val="00AE3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AE3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E303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30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0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E3036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E3036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303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3036"/>
  </w:style>
  <w:style w:type="character" w:styleId="a3">
    <w:name w:val="Hyperlink"/>
    <w:uiPriority w:val="99"/>
    <w:semiHidden/>
    <w:unhideWhenUsed/>
    <w:rsid w:val="00AE3036"/>
    <w:rPr>
      <w:color w:val="0000FF"/>
      <w:u w:val="single"/>
    </w:rPr>
  </w:style>
  <w:style w:type="character" w:styleId="a4">
    <w:name w:val="FollowedHyperlink"/>
    <w:semiHidden/>
    <w:unhideWhenUsed/>
    <w:rsid w:val="00AE303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E3036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E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E303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E303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E3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E303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AE3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AE303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AE3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AE30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AE303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AE3036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AE303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AE30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AE303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E303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AE303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E3036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E3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3036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qFormat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AE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Стиль1"/>
    <w:semiHidden/>
    <w:rsid w:val="00AE303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E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AE3036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AE3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AE3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AE3036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AE3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AE3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AE3036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AE3036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AE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AE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AE3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AE303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AE30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AE30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E3036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E303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AE3036"/>
    <w:rPr>
      <w:vertAlign w:val="superscript"/>
    </w:rPr>
  </w:style>
  <w:style w:type="character" w:customStyle="1" w:styleId="FontStyle13">
    <w:name w:val="Font Style13"/>
    <w:rsid w:val="00AE3036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AE3036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AE3036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AE3036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AE3036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AE3036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E3036"/>
  </w:style>
  <w:style w:type="character" w:customStyle="1" w:styleId="letter">
    <w:name w:val="letter"/>
    <w:basedOn w:val="a0"/>
    <w:rsid w:val="00AE3036"/>
  </w:style>
  <w:style w:type="character" w:customStyle="1" w:styleId="mw-headline">
    <w:name w:val="mw-headline"/>
    <w:basedOn w:val="a0"/>
    <w:rsid w:val="00AE3036"/>
  </w:style>
  <w:style w:type="character" w:customStyle="1" w:styleId="editsection">
    <w:name w:val="editsection"/>
    <w:basedOn w:val="a0"/>
    <w:rsid w:val="00AE3036"/>
  </w:style>
  <w:style w:type="character" w:customStyle="1" w:styleId="c0c6">
    <w:name w:val="c0 c6"/>
    <w:basedOn w:val="a0"/>
    <w:rsid w:val="00AE3036"/>
  </w:style>
  <w:style w:type="character" w:customStyle="1" w:styleId="c0">
    <w:name w:val="c0"/>
    <w:basedOn w:val="a0"/>
    <w:rsid w:val="00AE3036"/>
  </w:style>
  <w:style w:type="character" w:customStyle="1" w:styleId="c0c13">
    <w:name w:val="c0 c13"/>
    <w:basedOn w:val="a0"/>
    <w:rsid w:val="00AE3036"/>
  </w:style>
  <w:style w:type="character" w:customStyle="1" w:styleId="c6">
    <w:name w:val="c6"/>
    <w:basedOn w:val="a0"/>
    <w:rsid w:val="00AE3036"/>
  </w:style>
  <w:style w:type="character" w:customStyle="1" w:styleId="c0c13c6">
    <w:name w:val="c0 c13 c6"/>
    <w:basedOn w:val="a0"/>
    <w:rsid w:val="00AE3036"/>
  </w:style>
  <w:style w:type="character" w:customStyle="1" w:styleId="c14c6c41">
    <w:name w:val="c14 c6 c41"/>
    <w:basedOn w:val="a0"/>
    <w:rsid w:val="00AE3036"/>
  </w:style>
  <w:style w:type="character" w:customStyle="1" w:styleId="c41c14c6">
    <w:name w:val="c41 c14 c6"/>
    <w:basedOn w:val="a0"/>
    <w:rsid w:val="00AE3036"/>
  </w:style>
  <w:style w:type="character" w:customStyle="1" w:styleId="c0c14c6">
    <w:name w:val="c0 c14 c6"/>
    <w:basedOn w:val="a0"/>
    <w:rsid w:val="00AE3036"/>
  </w:style>
  <w:style w:type="character" w:customStyle="1" w:styleId="c86c6">
    <w:name w:val="c86 c6"/>
    <w:basedOn w:val="a0"/>
    <w:rsid w:val="00AE3036"/>
  </w:style>
  <w:style w:type="character" w:customStyle="1" w:styleId="c6c86">
    <w:name w:val="c6 c86"/>
    <w:basedOn w:val="a0"/>
    <w:rsid w:val="00AE3036"/>
  </w:style>
  <w:style w:type="character" w:customStyle="1" w:styleId="c0c6c14">
    <w:name w:val="c0 c6 c14"/>
    <w:basedOn w:val="a0"/>
    <w:rsid w:val="00AE3036"/>
  </w:style>
  <w:style w:type="character" w:customStyle="1" w:styleId="c0c32">
    <w:name w:val="c0 c32"/>
    <w:basedOn w:val="a0"/>
    <w:rsid w:val="00AE3036"/>
  </w:style>
  <w:style w:type="character" w:customStyle="1" w:styleId="c13c6">
    <w:name w:val="c13 c6"/>
    <w:basedOn w:val="a0"/>
    <w:rsid w:val="00AE3036"/>
  </w:style>
  <w:style w:type="character" w:customStyle="1" w:styleId="apple-style-span">
    <w:name w:val="apple-style-span"/>
    <w:basedOn w:val="a0"/>
    <w:rsid w:val="00AE3036"/>
  </w:style>
  <w:style w:type="character" w:customStyle="1" w:styleId="apple-converted-space">
    <w:name w:val="apple-converted-space"/>
    <w:basedOn w:val="a0"/>
    <w:rsid w:val="00AE3036"/>
  </w:style>
  <w:style w:type="table" w:styleId="13">
    <w:name w:val="Table Grid 1"/>
    <w:basedOn w:val="a1"/>
    <w:semiHidden/>
    <w:unhideWhenUsed/>
    <w:rsid w:val="00A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A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AE3036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AE3036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AE3036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AE3036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AE30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AE30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E3036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303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AE303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0">
    <w:name w:val="Сетка таблицы12"/>
    <w:basedOn w:val="a1"/>
    <w:uiPriority w:val="5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AE3036"/>
  </w:style>
  <w:style w:type="numbering" w:customStyle="1" w:styleId="112">
    <w:name w:val="Нет списка11"/>
    <w:next w:val="a2"/>
    <w:uiPriority w:val="99"/>
    <w:semiHidden/>
    <w:unhideWhenUsed/>
    <w:rsid w:val="00AE3036"/>
  </w:style>
  <w:style w:type="table" w:customStyle="1" w:styleId="113">
    <w:name w:val="Сетка таблицы 11"/>
    <w:basedOn w:val="a1"/>
    <w:next w:val="13"/>
    <w:semiHidden/>
    <w:unhideWhenUsed/>
    <w:rsid w:val="00A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A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AE30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303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ouvre.fr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the-times.co.uk/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abcnews.go.com/index.html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hyperlink" Target="http://www.hollywood.com/" TargetMode="Externa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nzdl.org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disney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nga.gov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esl-lab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www.loc.gov/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bellenglish.com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bbc.co.uk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learnenglish.org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the-tech.mit.edu/Shakespeare/works.html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hm.ac.uk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nytimes.com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rockhall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ordskills.com/level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washtimes.com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2023-09-19T05:03:00Z</dcterms:created>
  <dcterms:modified xsi:type="dcterms:W3CDTF">2023-09-21T04:54:00Z</dcterms:modified>
</cp:coreProperties>
</file>