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4F53"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BC2C9D">
        <w:rPr>
          <w:rFonts w:ascii="Times New Roman" w:hAnsi="Times New Roman" w:cs="Times New Roman"/>
          <w:sz w:val="28"/>
          <w:szCs w:val="28"/>
        </w:rPr>
        <w:t xml:space="preserve">подраздел учебника 6.6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8D7D39">
        <w:rPr>
          <w:rFonts w:ascii="Times New Roman" w:hAnsi="Times New Roman" w:cs="Times New Roman"/>
          <w:sz w:val="28"/>
          <w:szCs w:val="28"/>
        </w:rPr>
        <w:t>учебника 10</w:t>
      </w:r>
      <w:r w:rsidR="00BC2C9D">
        <w:rPr>
          <w:rFonts w:ascii="Times New Roman" w:hAnsi="Times New Roman" w:cs="Times New Roman"/>
          <w:sz w:val="28"/>
          <w:szCs w:val="28"/>
        </w:rPr>
        <w:t xml:space="preserve">8-111, пример 6.13 включительно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786B5F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выбытия основных средств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4201B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D14E0"/>
    <w:rsid w:val="004E2C3A"/>
    <w:rsid w:val="004F1D6E"/>
    <w:rsid w:val="0051425D"/>
    <w:rsid w:val="00535990"/>
    <w:rsid w:val="005A727E"/>
    <w:rsid w:val="00631DCA"/>
    <w:rsid w:val="00642A3C"/>
    <w:rsid w:val="00657E06"/>
    <w:rsid w:val="00660E0F"/>
    <w:rsid w:val="00664958"/>
    <w:rsid w:val="006A3C3D"/>
    <w:rsid w:val="006B0972"/>
    <w:rsid w:val="006D076A"/>
    <w:rsid w:val="00750D1E"/>
    <w:rsid w:val="00752D96"/>
    <w:rsid w:val="00774C64"/>
    <w:rsid w:val="00786B5F"/>
    <w:rsid w:val="0078730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BC2C9D"/>
    <w:rsid w:val="00C0433D"/>
    <w:rsid w:val="00C12B55"/>
    <w:rsid w:val="00C25347"/>
    <w:rsid w:val="00C51CCF"/>
    <w:rsid w:val="00C63226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4F53"/>
    <w:rsid w:val="00E06D8E"/>
    <w:rsid w:val="00E27480"/>
    <w:rsid w:val="00E64A6D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2020-04-26T04:22:00Z</dcterms:created>
  <dcterms:modified xsi:type="dcterms:W3CDTF">2020-04-26T04:36:00Z</dcterms:modified>
</cp:coreProperties>
</file>