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DD" w:rsidRPr="00735870" w:rsidRDefault="00D95F75" w:rsidP="00D95F75">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735870">
        <w:rPr>
          <w:rFonts w:ascii="Times New Roman" w:eastAsia="Times New Roman" w:hAnsi="Times New Roman" w:cs="Times New Roman"/>
          <w:b/>
          <w:color w:val="000000"/>
          <w:sz w:val="32"/>
          <w:szCs w:val="32"/>
          <w:lang w:eastAsia="ru-RU"/>
        </w:rPr>
        <w:t>Полифонизм романов Достоевского.</w:t>
      </w:r>
    </w:p>
    <w:p w:rsidR="009454DD" w:rsidRPr="00120E70" w:rsidRDefault="009454DD" w:rsidP="00D95F7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w:t>
      </w:r>
    </w:p>
    <w:p w:rsidR="009454DD" w:rsidRPr="00735870" w:rsidRDefault="009454DD" w:rsidP="00D95F7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color w:val="244061"/>
          <w:sz w:val="28"/>
          <w:szCs w:val="28"/>
          <w:lang w:eastAsia="ru-RU"/>
        </w:rPr>
        <w:t>                        </w:t>
      </w:r>
      <w:r w:rsidRPr="00120E70">
        <w:rPr>
          <w:rFonts w:ascii="Times New Roman" w:eastAsia="Times New Roman" w:hAnsi="Times New Roman" w:cs="Times New Roman"/>
          <w:b/>
          <w:bCs/>
          <w:i/>
          <w:iCs/>
          <w:color w:val="244061"/>
          <w:sz w:val="28"/>
          <w:szCs w:val="28"/>
          <w:lang w:eastAsia="ru-RU"/>
        </w:rPr>
        <w:t xml:space="preserve">    </w:t>
      </w:r>
      <w:r w:rsidRPr="00735870">
        <w:rPr>
          <w:rFonts w:ascii="Times New Roman" w:eastAsia="Times New Roman" w:hAnsi="Times New Roman" w:cs="Times New Roman"/>
          <w:bCs/>
          <w:i/>
          <w:iCs/>
          <w:color w:val="244061"/>
          <w:sz w:val="28"/>
          <w:szCs w:val="28"/>
          <w:lang w:eastAsia="ru-RU"/>
        </w:rPr>
        <w:t>Я  беру… человека во всём</w:t>
      </w:r>
    </w:p>
    <w:p w:rsidR="009454DD" w:rsidRPr="00735870" w:rsidRDefault="009454DD" w:rsidP="00D95F7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35870">
        <w:rPr>
          <w:rFonts w:ascii="Times New Roman" w:eastAsia="Times New Roman" w:hAnsi="Times New Roman" w:cs="Times New Roman"/>
          <w:bCs/>
          <w:i/>
          <w:iCs/>
          <w:color w:val="244061"/>
          <w:sz w:val="28"/>
          <w:szCs w:val="28"/>
          <w:lang w:eastAsia="ru-RU"/>
        </w:rPr>
        <w:t>                            недоконченного, изверившегося.</w:t>
      </w:r>
    </w:p>
    <w:p w:rsidR="009454DD" w:rsidRPr="00120E70" w:rsidRDefault="009454DD" w:rsidP="00D95F7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35870">
        <w:rPr>
          <w:rFonts w:ascii="Times New Roman" w:eastAsia="Times New Roman" w:hAnsi="Times New Roman" w:cs="Times New Roman"/>
          <w:bCs/>
          <w:i/>
          <w:iCs/>
          <w:color w:val="244061"/>
          <w:sz w:val="28"/>
          <w:szCs w:val="28"/>
          <w:lang w:eastAsia="ru-RU"/>
        </w:rPr>
        <w:t>                                          </w:t>
      </w:r>
      <w:r w:rsidRPr="00735870">
        <w:rPr>
          <w:rFonts w:ascii="Times New Roman" w:eastAsia="Times New Roman" w:hAnsi="Times New Roman" w:cs="Times New Roman"/>
          <w:bCs/>
          <w:color w:val="244061"/>
          <w:sz w:val="28"/>
          <w:szCs w:val="28"/>
          <w:lang w:eastAsia="ru-RU"/>
        </w:rPr>
        <w:t xml:space="preserve">            </w:t>
      </w:r>
      <w:proofErr w:type="spellStart"/>
      <w:r w:rsidRPr="00735870">
        <w:rPr>
          <w:rFonts w:ascii="Times New Roman" w:eastAsia="Times New Roman" w:hAnsi="Times New Roman" w:cs="Times New Roman"/>
          <w:bCs/>
          <w:color w:val="244061"/>
          <w:sz w:val="28"/>
          <w:szCs w:val="28"/>
          <w:lang w:eastAsia="ru-RU"/>
        </w:rPr>
        <w:t>Ф.М.Достоевский</w:t>
      </w:r>
      <w:proofErr w:type="spellEnd"/>
    </w:p>
    <w:p w:rsidR="009454DD" w:rsidRPr="00120E70" w:rsidRDefault="009454DD" w:rsidP="00D95F7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w:t>
      </w:r>
    </w:p>
    <w:p w:rsidR="009454DD" w:rsidRPr="00120E70" w:rsidRDefault="009454DD" w:rsidP="00D95F7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w:t>
      </w:r>
      <w:r w:rsidRPr="00120E70">
        <w:rPr>
          <w:rFonts w:ascii="Times New Roman" w:eastAsia="Times New Roman" w:hAnsi="Times New Roman" w:cs="Times New Roman"/>
          <w:i/>
          <w:iCs/>
          <w:color w:val="000000"/>
          <w:sz w:val="28"/>
          <w:szCs w:val="28"/>
          <w:lang w:eastAsia="ru-RU"/>
        </w:rPr>
        <w:t>Я  себя  убил, а не  старушонку!</w:t>
      </w:r>
    </w:p>
    <w:p w:rsidR="009454DD" w:rsidRPr="00120E70" w:rsidRDefault="009454DD" w:rsidP="00D95F7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                                                   (из реплики Родиона Раскольникова)</w:t>
      </w:r>
    </w:p>
    <w:p w:rsidR="00D95F75" w:rsidRPr="00A51E3F" w:rsidRDefault="00A51E3F" w:rsidP="009454DD">
      <w:pPr>
        <w:shd w:val="clear" w:color="auto" w:fill="FFFFFF"/>
        <w:spacing w:after="0" w:line="240" w:lineRule="auto"/>
        <w:rPr>
          <w:rFonts w:ascii="Times New Roman" w:eastAsia="Times New Roman" w:hAnsi="Times New Roman" w:cs="Times New Roman"/>
          <w:b/>
          <w:iCs/>
          <w:color w:val="000000"/>
          <w:sz w:val="28"/>
          <w:szCs w:val="28"/>
          <w:lang w:eastAsia="ru-RU"/>
        </w:rPr>
      </w:pPr>
      <w:r w:rsidRPr="00A51E3F">
        <w:rPr>
          <w:rFonts w:ascii="Times New Roman" w:eastAsia="Times New Roman" w:hAnsi="Times New Roman" w:cs="Times New Roman"/>
          <w:b/>
          <w:iCs/>
          <w:color w:val="000000"/>
          <w:sz w:val="28"/>
          <w:szCs w:val="28"/>
          <w:lang w:eastAsia="ru-RU"/>
        </w:rPr>
        <w:t>Записать</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 В музыке термин «</w:t>
      </w:r>
      <w:proofErr w:type="spellStart"/>
      <w:r w:rsidRPr="00120E70">
        <w:rPr>
          <w:rFonts w:ascii="Times New Roman" w:eastAsia="Times New Roman" w:hAnsi="Times New Roman" w:cs="Times New Roman"/>
          <w:i/>
          <w:iCs/>
          <w:color w:val="000000"/>
          <w:sz w:val="28"/>
          <w:szCs w:val="28"/>
          <w:lang w:eastAsia="ru-RU"/>
        </w:rPr>
        <w:t>полифОния</w:t>
      </w:r>
      <w:proofErr w:type="spellEnd"/>
      <w:r w:rsidRPr="00120E70">
        <w:rPr>
          <w:rFonts w:ascii="Times New Roman" w:eastAsia="Times New Roman" w:hAnsi="Times New Roman" w:cs="Times New Roman"/>
          <w:i/>
          <w:iCs/>
          <w:color w:val="000000"/>
          <w:sz w:val="28"/>
          <w:szCs w:val="28"/>
          <w:lang w:eastAsia="ru-RU"/>
        </w:rPr>
        <w:t>»  означает  «контрапункт», вид многоголосия, основанный  на одновременном  гармоническом  сочетании и развитии двух или нескольких самостоятельных голосов  (мелодических  линий).</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В литературе:  </w:t>
      </w:r>
      <w:proofErr w:type="spellStart"/>
      <w:r w:rsidRPr="00120E70">
        <w:rPr>
          <w:rFonts w:ascii="Times New Roman" w:eastAsia="Times New Roman" w:hAnsi="Times New Roman" w:cs="Times New Roman"/>
          <w:i/>
          <w:iCs/>
          <w:color w:val="000000"/>
          <w:sz w:val="28"/>
          <w:szCs w:val="28"/>
          <w:lang w:eastAsia="ru-RU"/>
        </w:rPr>
        <w:t>полифонИя</w:t>
      </w:r>
      <w:proofErr w:type="spellEnd"/>
      <w:r w:rsidRPr="00120E70">
        <w:rPr>
          <w:rFonts w:ascii="Times New Roman" w:eastAsia="Times New Roman" w:hAnsi="Times New Roman" w:cs="Times New Roman"/>
          <w:i/>
          <w:iCs/>
          <w:color w:val="000000"/>
          <w:sz w:val="28"/>
          <w:szCs w:val="28"/>
          <w:lang w:eastAsia="ru-RU"/>
        </w:rPr>
        <w:t xml:space="preserve"> – особая форма авторского видения м</w:t>
      </w:r>
      <w:bookmarkStart w:id="0" w:name="_GoBack"/>
      <w:bookmarkEnd w:id="0"/>
      <w:r w:rsidRPr="00120E70">
        <w:rPr>
          <w:rFonts w:ascii="Times New Roman" w:eastAsia="Times New Roman" w:hAnsi="Times New Roman" w:cs="Times New Roman"/>
          <w:i/>
          <w:iCs/>
          <w:color w:val="000000"/>
          <w:sz w:val="28"/>
          <w:szCs w:val="28"/>
          <w:lang w:eastAsia="ru-RU"/>
        </w:rPr>
        <w:t>ира и человека, смысл которой заключается в сосуществовании в одном произведении множества персонажей со своими идеологическими установками, равноправными авторской  идее.</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ГОЛОСА  романа  понимаются  как воспроизведение  героями  собственного  «знания о мире», которое не совпадает  с авторским.  </w:t>
      </w:r>
      <w:r w:rsidRPr="00120E70">
        <w:rPr>
          <w:rFonts w:ascii="Times New Roman" w:eastAsia="Times New Roman" w:hAnsi="Times New Roman" w:cs="Times New Roman"/>
          <w:i/>
          <w:iCs/>
          <w:color w:val="000000"/>
          <w:sz w:val="28"/>
          <w:szCs w:val="28"/>
          <w:lang w:eastAsia="ru-RU"/>
        </w:rPr>
        <w:t>Авторская позиция не доминирует.</w:t>
      </w:r>
    </w:p>
    <w:p w:rsidR="00696101" w:rsidRPr="00120E70" w:rsidRDefault="00D95F75" w:rsidP="006961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Михаил Михайлович Бахтин</w:t>
      </w:r>
      <w:r w:rsidR="009454DD" w:rsidRPr="00120E70">
        <w:rPr>
          <w:rFonts w:ascii="Times New Roman" w:eastAsia="Times New Roman" w:hAnsi="Times New Roman" w:cs="Times New Roman"/>
          <w:color w:val="000000"/>
          <w:sz w:val="28"/>
          <w:szCs w:val="28"/>
          <w:lang w:eastAsia="ru-RU"/>
        </w:rPr>
        <w:t xml:space="preserve">  </w:t>
      </w:r>
      <w:r w:rsidR="00696101" w:rsidRPr="00120E70">
        <w:rPr>
          <w:rFonts w:ascii="Times New Roman" w:eastAsia="Times New Roman" w:hAnsi="Times New Roman" w:cs="Times New Roman"/>
          <w:color w:val="000000"/>
          <w:sz w:val="28"/>
          <w:szCs w:val="28"/>
          <w:lang w:eastAsia="ru-RU"/>
        </w:rPr>
        <w:t>применил данный термин к творчеству</w:t>
      </w:r>
    </w:p>
    <w:p w:rsidR="00696101" w:rsidRPr="00120E70" w:rsidRDefault="00696101" w:rsidP="006961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Достоевского.</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Михаил Михайлович Бахтин</w:t>
      </w:r>
      <w:r w:rsidRPr="00120E70">
        <w:rPr>
          <w:rFonts w:ascii="Times New Roman" w:eastAsia="Times New Roman" w:hAnsi="Times New Roman" w:cs="Times New Roman"/>
          <w:i/>
          <w:iCs/>
          <w:color w:val="000000"/>
          <w:sz w:val="28"/>
          <w:szCs w:val="28"/>
          <w:lang w:eastAsia="ru-RU"/>
        </w:rPr>
        <w:t>,  замечательный русский филолог,</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 сопоставлял  романы  Достоевского с  «Божественной комедией»  Данте,</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отмечая  </w:t>
      </w:r>
      <w:proofErr w:type="spellStart"/>
      <w:r w:rsidRPr="00120E70">
        <w:rPr>
          <w:rFonts w:ascii="Times New Roman" w:eastAsia="Times New Roman" w:hAnsi="Times New Roman" w:cs="Times New Roman"/>
          <w:i/>
          <w:iCs/>
          <w:color w:val="000000"/>
          <w:sz w:val="28"/>
          <w:szCs w:val="28"/>
          <w:lang w:eastAsia="ru-RU"/>
        </w:rPr>
        <w:t>многоголосость</w:t>
      </w:r>
      <w:proofErr w:type="spellEnd"/>
      <w:r w:rsidRPr="00120E70">
        <w:rPr>
          <w:rFonts w:ascii="Times New Roman" w:eastAsia="Times New Roman" w:hAnsi="Times New Roman" w:cs="Times New Roman"/>
          <w:i/>
          <w:iCs/>
          <w:color w:val="000000"/>
          <w:sz w:val="28"/>
          <w:szCs w:val="28"/>
          <w:lang w:eastAsia="ru-RU"/>
        </w:rPr>
        <w:t xml:space="preserve">  произведений  великого русского мыслителя  и</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писателя.</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М.М.</w:t>
      </w:r>
      <w:r w:rsidR="00696101">
        <w:rPr>
          <w:rFonts w:ascii="Times New Roman" w:eastAsia="Times New Roman" w:hAnsi="Times New Roman" w:cs="Times New Roman"/>
          <w:i/>
          <w:iCs/>
          <w:color w:val="000000"/>
          <w:sz w:val="28"/>
          <w:szCs w:val="28"/>
          <w:lang w:eastAsia="ru-RU"/>
        </w:rPr>
        <w:t xml:space="preserve"> </w:t>
      </w:r>
      <w:r w:rsidRPr="00120E70">
        <w:rPr>
          <w:rFonts w:ascii="Times New Roman" w:eastAsia="Times New Roman" w:hAnsi="Times New Roman" w:cs="Times New Roman"/>
          <w:i/>
          <w:iCs/>
          <w:color w:val="000000"/>
          <w:sz w:val="28"/>
          <w:szCs w:val="28"/>
          <w:lang w:eastAsia="ru-RU"/>
        </w:rPr>
        <w:t>Бахтин писал,  что  Достоевский в своих главных произведениях,</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как правило,  «ведёт» все   голоса персонажей как самостоятельные партии.    </w:t>
      </w:r>
    </w:p>
    <w:p w:rsidR="00696101" w:rsidRPr="00120E70" w:rsidRDefault="009454DD" w:rsidP="00696101">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Борьба и взаимное отражение   сознаний и идей составляет, согласно Бахтину,</w:t>
      </w:r>
      <w:r w:rsidR="00696101" w:rsidRPr="00696101">
        <w:rPr>
          <w:rFonts w:ascii="Times New Roman" w:eastAsia="Times New Roman" w:hAnsi="Times New Roman" w:cs="Times New Roman"/>
          <w:i/>
          <w:iCs/>
          <w:color w:val="000000"/>
          <w:sz w:val="28"/>
          <w:szCs w:val="28"/>
          <w:lang w:eastAsia="ru-RU"/>
        </w:rPr>
        <w:t xml:space="preserve"> </w:t>
      </w:r>
      <w:r w:rsidR="00696101" w:rsidRPr="00120E70">
        <w:rPr>
          <w:rFonts w:ascii="Times New Roman" w:eastAsia="Times New Roman" w:hAnsi="Times New Roman" w:cs="Times New Roman"/>
          <w:i/>
          <w:iCs/>
          <w:color w:val="000000"/>
          <w:sz w:val="28"/>
          <w:szCs w:val="28"/>
          <w:lang w:eastAsia="ru-RU"/>
        </w:rPr>
        <w:t>суть поэтики писателя. Его   герой, пишет  Бахтин, «более всего думает о</w:t>
      </w:r>
      <w:r w:rsidR="00696101" w:rsidRPr="00696101">
        <w:rPr>
          <w:rFonts w:ascii="Times New Roman" w:eastAsia="Times New Roman" w:hAnsi="Times New Roman" w:cs="Times New Roman"/>
          <w:i/>
          <w:iCs/>
          <w:color w:val="000000"/>
          <w:sz w:val="28"/>
          <w:szCs w:val="28"/>
          <w:lang w:eastAsia="ru-RU"/>
        </w:rPr>
        <w:t xml:space="preserve"> </w:t>
      </w:r>
      <w:r w:rsidR="00696101" w:rsidRPr="00120E70">
        <w:rPr>
          <w:rFonts w:ascii="Times New Roman" w:eastAsia="Times New Roman" w:hAnsi="Times New Roman" w:cs="Times New Roman"/>
          <w:i/>
          <w:iCs/>
          <w:color w:val="000000"/>
          <w:sz w:val="28"/>
          <w:szCs w:val="28"/>
          <w:lang w:eastAsia="ru-RU"/>
        </w:rPr>
        <w:t>том,</w:t>
      </w:r>
      <w:r w:rsidR="00696101" w:rsidRPr="00696101">
        <w:rPr>
          <w:rFonts w:ascii="Times New Roman" w:eastAsia="Times New Roman" w:hAnsi="Times New Roman" w:cs="Times New Roman"/>
          <w:i/>
          <w:iCs/>
          <w:color w:val="000000"/>
          <w:sz w:val="28"/>
          <w:szCs w:val="28"/>
          <w:lang w:eastAsia="ru-RU"/>
        </w:rPr>
        <w:t xml:space="preserve"> </w:t>
      </w:r>
      <w:r w:rsidR="00696101" w:rsidRPr="00120E70">
        <w:rPr>
          <w:rFonts w:ascii="Times New Roman" w:eastAsia="Times New Roman" w:hAnsi="Times New Roman" w:cs="Times New Roman"/>
          <w:i/>
          <w:iCs/>
          <w:color w:val="000000"/>
          <w:sz w:val="28"/>
          <w:szCs w:val="28"/>
          <w:lang w:eastAsia="ru-RU"/>
        </w:rPr>
        <w:t>что о нём думают и могут   думать другие, он стремится забежать  вперёд</w:t>
      </w:r>
      <w:r w:rsidR="00696101" w:rsidRPr="00696101">
        <w:rPr>
          <w:rFonts w:ascii="Times New Roman" w:eastAsia="Times New Roman" w:hAnsi="Times New Roman" w:cs="Times New Roman"/>
          <w:i/>
          <w:iCs/>
          <w:color w:val="000000"/>
          <w:sz w:val="28"/>
          <w:szCs w:val="28"/>
          <w:lang w:eastAsia="ru-RU"/>
        </w:rPr>
        <w:t xml:space="preserve"> </w:t>
      </w:r>
      <w:r w:rsidR="00696101" w:rsidRPr="00120E70">
        <w:rPr>
          <w:rFonts w:ascii="Times New Roman" w:eastAsia="Times New Roman" w:hAnsi="Times New Roman" w:cs="Times New Roman"/>
          <w:i/>
          <w:iCs/>
          <w:color w:val="000000"/>
          <w:sz w:val="28"/>
          <w:szCs w:val="28"/>
          <w:lang w:eastAsia="ru-RU"/>
        </w:rPr>
        <w:t>чужому  сознанию, каждой чужой   мысли о нём, каждой точке зрения на него.</w:t>
      </w:r>
    </w:p>
    <w:p w:rsidR="00696101" w:rsidRPr="00120E70" w:rsidRDefault="00696101" w:rsidP="00696101">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Неотъемлемой чертой полифонического   романа Бахтин считает то, что голос</w:t>
      </w:r>
      <w:r>
        <w:rPr>
          <w:rFonts w:ascii="Times New Roman" w:eastAsia="Times New Roman" w:hAnsi="Times New Roman" w:cs="Times New Roman"/>
          <w:i/>
          <w:iCs/>
          <w:color w:val="000000"/>
          <w:sz w:val="28"/>
          <w:szCs w:val="28"/>
          <w:lang w:eastAsia="ru-RU"/>
        </w:rPr>
        <w:t xml:space="preserve"> </w:t>
      </w:r>
      <w:r w:rsidRPr="00120E70">
        <w:rPr>
          <w:rFonts w:ascii="Times New Roman" w:eastAsia="Times New Roman" w:hAnsi="Times New Roman" w:cs="Times New Roman"/>
          <w:i/>
          <w:iCs/>
          <w:color w:val="000000"/>
          <w:sz w:val="28"/>
          <w:szCs w:val="28"/>
          <w:lang w:eastAsia="ru-RU"/>
        </w:rPr>
        <w:t>автора романа не имеет никаких  преимуществ перед голосами персонажей.</w:t>
      </w:r>
    </w:p>
    <w:p w:rsidR="009454DD" w:rsidRPr="00120E70" w:rsidRDefault="009454DD" w:rsidP="00696101">
      <w:pPr>
        <w:shd w:val="clear" w:color="auto" w:fill="FFFFFF"/>
        <w:spacing w:after="0" w:line="240" w:lineRule="auto"/>
        <w:ind w:right="300" w:firstLine="851"/>
        <w:jc w:val="both"/>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xml:space="preserve">Эта особая одаренность Достоевского слышать и понимать все голоса сразу и одновременно, равную которой можно найти только у Данте, и позволила ему создать полифонический роман. Объективная сложность, противоречивость и </w:t>
      </w:r>
      <w:proofErr w:type="spellStart"/>
      <w:r w:rsidRPr="00120E70">
        <w:rPr>
          <w:rFonts w:ascii="Times New Roman" w:eastAsia="Times New Roman" w:hAnsi="Times New Roman" w:cs="Times New Roman"/>
          <w:color w:val="000000"/>
          <w:sz w:val="28"/>
          <w:szCs w:val="28"/>
          <w:lang w:eastAsia="ru-RU"/>
        </w:rPr>
        <w:t>многоголосость</w:t>
      </w:r>
      <w:proofErr w:type="spellEnd"/>
      <w:r w:rsidRPr="00120E70">
        <w:rPr>
          <w:rFonts w:ascii="Times New Roman" w:eastAsia="Times New Roman" w:hAnsi="Times New Roman" w:cs="Times New Roman"/>
          <w:color w:val="000000"/>
          <w:sz w:val="28"/>
          <w:szCs w:val="28"/>
          <w:lang w:eastAsia="ru-RU"/>
        </w:rPr>
        <w:t xml:space="preserve"> эпохи Достоевского, положение разночинца и социального скитальца, глубочайшая биографическая и внутренняя причастность объективной </w:t>
      </w:r>
      <w:proofErr w:type="spellStart"/>
      <w:r w:rsidRPr="00120E70">
        <w:rPr>
          <w:rFonts w:ascii="Times New Roman" w:eastAsia="Times New Roman" w:hAnsi="Times New Roman" w:cs="Times New Roman"/>
          <w:color w:val="000000"/>
          <w:sz w:val="28"/>
          <w:szCs w:val="28"/>
          <w:lang w:eastAsia="ru-RU"/>
        </w:rPr>
        <w:t>многопланнсти</w:t>
      </w:r>
      <w:proofErr w:type="spellEnd"/>
      <w:r w:rsidRPr="00120E70">
        <w:rPr>
          <w:rFonts w:ascii="Times New Roman" w:eastAsia="Times New Roman" w:hAnsi="Times New Roman" w:cs="Times New Roman"/>
          <w:color w:val="000000"/>
          <w:sz w:val="28"/>
          <w:szCs w:val="28"/>
          <w:lang w:eastAsia="ru-RU"/>
        </w:rPr>
        <w:t xml:space="preserve"> жизни и, наконец, дар видеть мир во взаимодействии и сосуществовании – </w:t>
      </w:r>
      <w:r w:rsidRPr="00120E70">
        <w:rPr>
          <w:rFonts w:ascii="Times New Roman" w:eastAsia="Times New Roman" w:hAnsi="Times New Roman" w:cs="Times New Roman"/>
          <w:color w:val="000000"/>
          <w:sz w:val="28"/>
          <w:szCs w:val="28"/>
          <w:lang w:eastAsia="ru-RU"/>
        </w:rPr>
        <w:lastRenderedPageBreak/>
        <w:t>все это образовало ту почву, на которой вырос полифонический роман Достоевского.</w:t>
      </w:r>
    </w:p>
    <w:p w:rsidR="009454DD" w:rsidRPr="00120E70" w:rsidRDefault="009454DD" w:rsidP="00696101">
      <w:pPr>
        <w:shd w:val="clear" w:color="auto" w:fill="FFFFFF"/>
        <w:spacing w:after="0" w:line="240" w:lineRule="auto"/>
        <w:ind w:left="300" w:right="300" w:firstLine="400"/>
        <w:jc w:val="right"/>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М.М Бахтин</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Раскольников  хотел «поправить» природу общественных отношений насильственными средствами.</w:t>
      </w:r>
    </w:p>
    <w:p w:rsidR="00A51E3F" w:rsidRPr="00A51E3F" w:rsidRDefault="00A51E3F" w:rsidP="009454DD">
      <w:pPr>
        <w:shd w:val="clear" w:color="auto" w:fill="FFFFFF"/>
        <w:spacing w:after="0" w:line="240" w:lineRule="auto"/>
        <w:rPr>
          <w:rFonts w:ascii="Times New Roman" w:eastAsia="Times New Roman" w:hAnsi="Times New Roman" w:cs="Times New Roman"/>
          <w:b/>
          <w:iCs/>
          <w:color w:val="000000"/>
          <w:sz w:val="28"/>
          <w:szCs w:val="28"/>
          <w:lang w:eastAsia="ru-RU"/>
        </w:rPr>
      </w:pPr>
      <w:r w:rsidRPr="00A51E3F">
        <w:rPr>
          <w:rFonts w:ascii="Times New Roman" w:eastAsia="Times New Roman" w:hAnsi="Times New Roman" w:cs="Times New Roman"/>
          <w:b/>
          <w:iCs/>
          <w:color w:val="000000"/>
          <w:sz w:val="28"/>
          <w:szCs w:val="28"/>
          <w:lang w:eastAsia="ru-RU"/>
        </w:rPr>
        <w:t>Прочитайте.</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 </w:t>
      </w:r>
      <w:r w:rsidRPr="00120E70">
        <w:rPr>
          <w:rFonts w:ascii="Times New Roman" w:eastAsia="Times New Roman" w:hAnsi="Times New Roman" w:cs="Times New Roman"/>
          <w:i/>
          <w:iCs/>
          <w:color w:val="000000"/>
          <w:sz w:val="28"/>
          <w:szCs w:val="28"/>
          <w:u w:val="single"/>
          <w:lang w:eastAsia="ru-RU"/>
        </w:rPr>
        <w:t>Теория  Раскольникова</w:t>
      </w:r>
      <w:r w:rsidRPr="00120E70">
        <w:rPr>
          <w:rFonts w:ascii="Times New Roman" w:eastAsia="Times New Roman" w:hAnsi="Times New Roman" w:cs="Times New Roman"/>
          <w:i/>
          <w:iCs/>
          <w:color w:val="000000"/>
          <w:sz w:val="28"/>
          <w:szCs w:val="28"/>
          <w:lang w:eastAsia="ru-RU"/>
        </w:rPr>
        <w:t>:</w:t>
      </w:r>
    </w:p>
    <w:p w:rsidR="009454DD" w:rsidRPr="00120E70" w:rsidRDefault="009454DD" w:rsidP="00696101">
      <w:pPr>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 xml:space="preserve"> «Люди, по закону природы, разделяются вообще на   два  разряда:</w:t>
      </w:r>
    </w:p>
    <w:p w:rsidR="009454DD" w:rsidRPr="00120E70" w:rsidRDefault="009454DD" w:rsidP="00696101">
      <w:pPr>
        <w:shd w:val="clear" w:color="auto" w:fill="FFFFFF"/>
        <w:tabs>
          <w:tab w:val="left" w:pos="0"/>
        </w:tabs>
        <w:spacing w:after="0" w:line="240" w:lineRule="auto"/>
        <w:ind w:left="928"/>
        <w:jc w:val="both"/>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на низший разряд  (обыкновенных),  то есть  </w:t>
      </w:r>
    </w:p>
    <w:p w:rsidR="009454DD" w:rsidRPr="00120E70" w:rsidRDefault="009454DD" w:rsidP="00696101">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на материал, служащий единственно для  зарождения себе</w:t>
      </w:r>
    </w:p>
    <w:p w:rsidR="009454DD" w:rsidRPr="00120E70" w:rsidRDefault="009454DD" w:rsidP="00696101">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подобных; и  собственно  на людей, то есть имеющих  дар или талант сказать в среде своей новое слово»  (это Наполеоны и Магометы).</w:t>
      </w:r>
    </w:p>
    <w:p w:rsidR="009454DD" w:rsidRPr="00120E70" w:rsidRDefault="009454DD" w:rsidP="00696101">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Первые склонны к послушанию, смирению, благоговению перед законом.</w:t>
      </w:r>
    </w:p>
    <w:p w:rsidR="009454DD" w:rsidRPr="00120E70" w:rsidRDefault="009454DD" w:rsidP="00696101">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Вторые – во имя нового, лучшего могут преступить закон «для своей идеи», если потребуется, «дать себе разрешение перешагнуть через  кровь».</w:t>
      </w:r>
    </w:p>
    <w:p w:rsidR="009454DD" w:rsidRPr="00120E70" w:rsidRDefault="009454DD" w:rsidP="00696101">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Наполеоны совершают преступления, которые «разрешаются по совести»;  то есть во имя  прогресса кровь «кровь по совести» может быть оправдана, разрешена, даже необходима.</w:t>
      </w:r>
    </w:p>
    <w:p w:rsidR="009454DD" w:rsidRPr="00120E70" w:rsidRDefault="009454DD" w:rsidP="00696101">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Суть эксперимента  героя: убить, чтобы  проверить, «тварь ли он дрожащая»  или «право имеет».)</w:t>
      </w:r>
    </w:p>
    <w:p w:rsidR="00A51E3F" w:rsidRDefault="00A51E3F" w:rsidP="009454DD">
      <w:pPr>
        <w:shd w:val="clear" w:color="auto" w:fill="FFFFFF"/>
        <w:spacing w:after="0" w:line="240" w:lineRule="auto"/>
        <w:rPr>
          <w:rFonts w:ascii="Times New Roman" w:eastAsia="Times New Roman" w:hAnsi="Times New Roman" w:cs="Times New Roman"/>
          <w:b/>
          <w:i/>
          <w:iCs/>
          <w:color w:val="000000"/>
          <w:sz w:val="28"/>
          <w:szCs w:val="28"/>
          <w:lang w:eastAsia="ru-RU"/>
        </w:rPr>
      </w:pPr>
    </w:p>
    <w:p w:rsidR="00696101" w:rsidRPr="00A51E3F" w:rsidRDefault="00A51E3F" w:rsidP="009454DD">
      <w:pPr>
        <w:shd w:val="clear" w:color="auto" w:fill="FFFFFF"/>
        <w:spacing w:after="0" w:line="240" w:lineRule="auto"/>
        <w:rPr>
          <w:rFonts w:ascii="Times New Roman" w:eastAsia="Times New Roman" w:hAnsi="Times New Roman" w:cs="Times New Roman"/>
          <w:b/>
          <w:i/>
          <w:iCs/>
          <w:color w:val="000000"/>
          <w:sz w:val="28"/>
          <w:szCs w:val="28"/>
          <w:lang w:eastAsia="ru-RU"/>
        </w:rPr>
      </w:pPr>
      <w:r w:rsidRPr="00A51E3F">
        <w:rPr>
          <w:rFonts w:ascii="Times New Roman" w:eastAsia="Times New Roman" w:hAnsi="Times New Roman" w:cs="Times New Roman"/>
          <w:b/>
          <w:i/>
          <w:iCs/>
          <w:color w:val="000000"/>
          <w:sz w:val="28"/>
          <w:szCs w:val="28"/>
          <w:lang w:eastAsia="ru-RU"/>
        </w:rPr>
        <w:t>Записать</w:t>
      </w:r>
    </w:p>
    <w:p w:rsidR="009454DD" w:rsidRPr="00120E70" w:rsidRDefault="009454DD" w:rsidP="00696101">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i/>
          <w:iCs/>
          <w:color w:val="000000"/>
          <w:sz w:val="28"/>
          <w:szCs w:val="28"/>
          <w:lang w:eastAsia="ru-RU"/>
        </w:rPr>
        <w:t>М.М.</w:t>
      </w:r>
      <w:r w:rsidR="00696101">
        <w:rPr>
          <w:rFonts w:ascii="Times New Roman" w:eastAsia="Times New Roman" w:hAnsi="Times New Roman" w:cs="Times New Roman"/>
          <w:i/>
          <w:iCs/>
          <w:color w:val="000000"/>
          <w:sz w:val="28"/>
          <w:szCs w:val="28"/>
          <w:lang w:eastAsia="ru-RU"/>
        </w:rPr>
        <w:t xml:space="preserve"> </w:t>
      </w:r>
      <w:r w:rsidRPr="00120E70">
        <w:rPr>
          <w:rFonts w:ascii="Times New Roman" w:eastAsia="Times New Roman" w:hAnsi="Times New Roman" w:cs="Times New Roman"/>
          <w:i/>
          <w:iCs/>
          <w:color w:val="000000"/>
          <w:sz w:val="28"/>
          <w:szCs w:val="28"/>
          <w:lang w:eastAsia="ru-RU"/>
        </w:rPr>
        <w:t>Бахтин  отмечал ещё одну особенность  романа Достоевского:  герой, «обрастая» чужими голосами, приобретает  идеологических двойников  (Свидригайлов и Лужин). Ему предстоит искать  свой  «чистый» голос, «обрастая»  чужими голосами).</w:t>
      </w:r>
    </w:p>
    <w:p w:rsidR="00696101" w:rsidRPr="00120E70" w:rsidRDefault="009454DD" w:rsidP="00696101">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xml:space="preserve"> (</w:t>
      </w:r>
      <w:r w:rsidRPr="00120E70">
        <w:rPr>
          <w:rFonts w:ascii="Times New Roman" w:eastAsia="Times New Roman" w:hAnsi="Times New Roman" w:cs="Times New Roman"/>
          <w:i/>
          <w:iCs/>
          <w:color w:val="000000"/>
          <w:sz w:val="28"/>
          <w:szCs w:val="28"/>
          <w:lang w:eastAsia="ru-RU"/>
        </w:rPr>
        <w:t>Голоса Сони, Порфирия Петровича настойчиво напоминают о евангельской</w:t>
      </w:r>
      <w:r w:rsidR="00696101" w:rsidRPr="00696101">
        <w:rPr>
          <w:rFonts w:ascii="Times New Roman" w:eastAsia="Times New Roman" w:hAnsi="Times New Roman" w:cs="Times New Roman"/>
          <w:i/>
          <w:iCs/>
          <w:color w:val="000000"/>
          <w:sz w:val="28"/>
          <w:szCs w:val="28"/>
          <w:lang w:eastAsia="ru-RU"/>
        </w:rPr>
        <w:t xml:space="preserve"> </w:t>
      </w:r>
      <w:r w:rsidR="00696101" w:rsidRPr="00120E70">
        <w:rPr>
          <w:rFonts w:ascii="Times New Roman" w:eastAsia="Times New Roman" w:hAnsi="Times New Roman" w:cs="Times New Roman"/>
          <w:i/>
          <w:iCs/>
          <w:color w:val="000000"/>
          <w:sz w:val="28"/>
          <w:szCs w:val="28"/>
          <w:lang w:eastAsia="ru-RU"/>
        </w:rPr>
        <w:t>притче  о воскрешении Лазаря. Мотив воскрешения души человеческой  и мотив  креста  сопутствуют мотиву пути героя).</w:t>
      </w:r>
    </w:p>
    <w:p w:rsidR="009454DD" w:rsidRPr="002571D6" w:rsidRDefault="009454DD" w:rsidP="002571D6">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2571D6">
        <w:rPr>
          <w:rFonts w:ascii="Times New Roman" w:eastAsia="Times New Roman" w:hAnsi="Times New Roman" w:cs="Times New Roman"/>
          <w:iCs/>
          <w:color w:val="000000"/>
          <w:sz w:val="28"/>
          <w:szCs w:val="28"/>
          <w:lang w:eastAsia="ru-RU"/>
        </w:rPr>
        <w:t>Родион отступился от веры: он не увидел в окружающей жизни сил, способных победить зло.  Светлая сторона души Родиона и тёмная сторона его души. Герой в плену идеи. Цель действий -  счастье миллионов.</w:t>
      </w:r>
    </w:p>
    <w:p w:rsidR="009454DD" w:rsidRPr="002571D6"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2571D6">
        <w:rPr>
          <w:rFonts w:ascii="Times New Roman" w:eastAsia="Times New Roman" w:hAnsi="Times New Roman" w:cs="Times New Roman"/>
          <w:iCs/>
          <w:color w:val="000000"/>
          <w:sz w:val="28"/>
          <w:szCs w:val="28"/>
          <w:lang w:eastAsia="ru-RU"/>
        </w:rPr>
        <w:t>Раскольник</w:t>
      </w:r>
      <w:r w:rsidR="002571D6" w:rsidRPr="002571D6">
        <w:rPr>
          <w:rFonts w:ascii="Times New Roman" w:eastAsia="Times New Roman" w:hAnsi="Times New Roman" w:cs="Times New Roman"/>
          <w:iCs/>
          <w:color w:val="000000"/>
          <w:sz w:val="28"/>
          <w:szCs w:val="28"/>
          <w:lang w:eastAsia="ru-RU"/>
        </w:rPr>
        <w:t>ов себя своей теорией заменил. Т</w:t>
      </w:r>
      <w:r w:rsidRPr="002571D6">
        <w:rPr>
          <w:rFonts w:ascii="Times New Roman" w:eastAsia="Times New Roman" w:hAnsi="Times New Roman" w:cs="Times New Roman"/>
          <w:iCs/>
          <w:color w:val="000000"/>
          <w:sz w:val="28"/>
          <w:szCs w:val="28"/>
          <w:lang w:eastAsia="ru-RU"/>
        </w:rPr>
        <w:t>еория стала для него безусловной религией. Трагедия личности. Он убивает в себе человека. Ум Раскольникова – это ум прагматика: он пытается заключить в одну формулу всю историю эволюции человечества.</w:t>
      </w:r>
    </w:p>
    <w:p w:rsidR="009454DD" w:rsidRPr="002571D6"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2571D6">
        <w:rPr>
          <w:rFonts w:ascii="Times New Roman" w:eastAsia="Times New Roman" w:hAnsi="Times New Roman" w:cs="Times New Roman"/>
          <w:iCs/>
          <w:color w:val="000000"/>
          <w:sz w:val="28"/>
          <w:szCs w:val="28"/>
          <w:lang w:eastAsia="ru-RU"/>
        </w:rPr>
        <w:t> </w:t>
      </w:r>
      <w:r w:rsidRPr="002571D6">
        <w:rPr>
          <w:rFonts w:ascii="Times New Roman" w:eastAsia="Times New Roman" w:hAnsi="Times New Roman" w:cs="Times New Roman"/>
          <w:b/>
          <w:iCs/>
          <w:color w:val="000000"/>
          <w:sz w:val="28"/>
          <w:szCs w:val="28"/>
          <w:lang w:eastAsia="ru-RU"/>
        </w:rPr>
        <w:t>Каковы мотивы преступления?</w:t>
      </w:r>
      <w:r w:rsidRPr="002571D6">
        <w:rPr>
          <w:rFonts w:ascii="Times New Roman" w:eastAsia="Times New Roman" w:hAnsi="Times New Roman" w:cs="Times New Roman"/>
          <w:iCs/>
          <w:color w:val="000000"/>
          <w:sz w:val="28"/>
          <w:szCs w:val="28"/>
          <w:lang w:eastAsia="ru-RU"/>
        </w:rPr>
        <w:t xml:space="preserve">  Это дьявольский эксперимент на самоопределение. Хотел быть Наполеоном: надо было проверить, сможет он это вынести или нет.</w:t>
      </w:r>
    </w:p>
    <w:p w:rsidR="009454DD" w:rsidRPr="002571D6" w:rsidRDefault="009454DD" w:rsidP="009454DD">
      <w:pPr>
        <w:shd w:val="clear" w:color="auto" w:fill="FFFFFF"/>
        <w:spacing w:after="0" w:line="240" w:lineRule="auto"/>
        <w:rPr>
          <w:rFonts w:ascii="Times New Roman" w:eastAsia="Times New Roman" w:hAnsi="Times New Roman" w:cs="Times New Roman"/>
          <w:b/>
          <w:color w:val="000000"/>
          <w:sz w:val="28"/>
          <w:szCs w:val="28"/>
          <w:lang w:eastAsia="ru-RU"/>
        </w:rPr>
      </w:pPr>
      <w:r w:rsidRPr="002571D6">
        <w:rPr>
          <w:rFonts w:ascii="Times New Roman" w:eastAsia="Times New Roman" w:hAnsi="Times New Roman" w:cs="Times New Roman"/>
          <w:b/>
          <w:iCs/>
          <w:color w:val="000000"/>
          <w:sz w:val="28"/>
          <w:szCs w:val="28"/>
          <w:lang w:eastAsia="ru-RU"/>
        </w:rPr>
        <w:t>Какая сила ведёт Раскольникова?  </w:t>
      </w:r>
    </w:p>
    <w:p w:rsidR="009454DD" w:rsidRPr="002571D6" w:rsidRDefault="009454DD" w:rsidP="00A51E3F">
      <w:pPr>
        <w:shd w:val="clear" w:color="auto" w:fill="FFFFFF"/>
        <w:spacing w:after="0" w:line="240" w:lineRule="auto"/>
        <w:rPr>
          <w:rFonts w:ascii="Times New Roman" w:eastAsia="Times New Roman" w:hAnsi="Times New Roman" w:cs="Times New Roman"/>
          <w:color w:val="000000"/>
          <w:sz w:val="28"/>
          <w:szCs w:val="28"/>
          <w:lang w:eastAsia="ru-RU"/>
        </w:rPr>
      </w:pPr>
      <w:r w:rsidRPr="002571D6">
        <w:rPr>
          <w:rFonts w:ascii="Times New Roman" w:eastAsia="Times New Roman" w:hAnsi="Times New Roman" w:cs="Times New Roman"/>
          <w:iCs/>
          <w:color w:val="000000"/>
          <w:sz w:val="28"/>
          <w:szCs w:val="28"/>
          <w:lang w:eastAsia="ru-RU"/>
        </w:rPr>
        <w:t>Это колоссальная сила идей.</w:t>
      </w:r>
    </w:p>
    <w:p w:rsidR="009454DD" w:rsidRPr="002571D6" w:rsidRDefault="009454DD" w:rsidP="00A51E3F">
      <w:pPr>
        <w:shd w:val="clear" w:color="auto" w:fill="FFFFFF"/>
        <w:spacing w:after="0" w:line="240" w:lineRule="auto"/>
        <w:rPr>
          <w:rFonts w:ascii="Times New Roman" w:eastAsia="Times New Roman" w:hAnsi="Times New Roman" w:cs="Times New Roman"/>
          <w:color w:val="000000"/>
          <w:sz w:val="28"/>
          <w:szCs w:val="28"/>
          <w:lang w:eastAsia="ru-RU"/>
        </w:rPr>
      </w:pPr>
      <w:r w:rsidRPr="002571D6">
        <w:rPr>
          <w:rFonts w:ascii="Times New Roman" w:eastAsia="Times New Roman" w:hAnsi="Times New Roman" w:cs="Times New Roman"/>
          <w:iCs/>
          <w:color w:val="000000"/>
          <w:sz w:val="28"/>
          <w:szCs w:val="28"/>
          <w:lang w:eastAsia="ru-RU"/>
        </w:rPr>
        <w:t>Он одержим идеей. Раб идеи (как робот идёт). Раскольников думал, что разумом  можно всё  предусмотреть, а жизнь оказывается уникальной.  </w:t>
      </w:r>
    </w:p>
    <w:p w:rsidR="009454DD" w:rsidRPr="002571D6"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2571D6">
        <w:rPr>
          <w:rFonts w:ascii="Times New Roman" w:eastAsia="Times New Roman" w:hAnsi="Times New Roman" w:cs="Times New Roman"/>
          <w:iCs/>
          <w:color w:val="000000"/>
          <w:sz w:val="28"/>
          <w:szCs w:val="28"/>
          <w:lang w:eastAsia="ru-RU"/>
        </w:rPr>
        <w:t>Второй  сон:  лунный свет  (болезненный цвет), жёлтые  обои. Старуха смеётся! Приходит осознание, что он обычный человек.</w:t>
      </w:r>
    </w:p>
    <w:p w:rsidR="009454DD" w:rsidRPr="002571D6"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2571D6">
        <w:rPr>
          <w:rFonts w:ascii="Times New Roman" w:eastAsia="Times New Roman" w:hAnsi="Times New Roman" w:cs="Times New Roman"/>
          <w:iCs/>
          <w:color w:val="000000"/>
          <w:sz w:val="28"/>
          <w:szCs w:val="28"/>
          <w:lang w:eastAsia="ru-RU"/>
        </w:rPr>
        <w:lastRenderedPageBreak/>
        <w:t>Наказание Раскольникова: внутреннее несогласие с самим собой выльется в конфликт, в трагедию героя.</w:t>
      </w:r>
    </w:p>
    <w:p w:rsidR="002571D6" w:rsidRDefault="002571D6" w:rsidP="002571D6">
      <w:pPr>
        <w:shd w:val="clear" w:color="auto" w:fill="FFFFFF"/>
        <w:spacing w:after="0" w:line="240" w:lineRule="auto"/>
        <w:ind w:firstLine="851"/>
        <w:rPr>
          <w:rFonts w:ascii="Times New Roman" w:eastAsia="Times New Roman" w:hAnsi="Times New Roman" w:cs="Times New Roman"/>
          <w:i/>
          <w:color w:val="000000"/>
          <w:sz w:val="28"/>
          <w:szCs w:val="28"/>
          <w:lang w:eastAsia="ru-RU"/>
        </w:rPr>
      </w:pPr>
      <w:r w:rsidRPr="002571D6">
        <w:rPr>
          <w:rFonts w:ascii="Times New Roman" w:eastAsia="Times New Roman" w:hAnsi="Times New Roman" w:cs="Times New Roman"/>
          <w:i/>
          <w:color w:val="000000"/>
          <w:sz w:val="28"/>
          <w:szCs w:val="28"/>
          <w:lang w:eastAsia="ru-RU"/>
        </w:rPr>
        <w:t>К</w:t>
      </w:r>
      <w:r w:rsidR="009454DD" w:rsidRPr="002571D6">
        <w:rPr>
          <w:rFonts w:ascii="Times New Roman" w:eastAsia="Times New Roman" w:hAnsi="Times New Roman" w:cs="Times New Roman"/>
          <w:i/>
          <w:color w:val="000000"/>
          <w:sz w:val="28"/>
          <w:szCs w:val="28"/>
          <w:lang w:eastAsia="ru-RU"/>
        </w:rPr>
        <w:t xml:space="preserve">роме расколотого голоса  героя звучат голоса других персонажей романа:  одни из них против  идеи  Родиона,  другие  -  «за». </w:t>
      </w:r>
    </w:p>
    <w:p w:rsidR="009454DD" w:rsidRPr="002571D6" w:rsidRDefault="002571D6" w:rsidP="002571D6">
      <w:pPr>
        <w:shd w:val="clear" w:color="auto" w:fill="FFFFFF"/>
        <w:spacing w:after="0" w:line="240" w:lineRule="auto"/>
        <w:ind w:firstLine="851"/>
        <w:rPr>
          <w:rFonts w:ascii="Times New Roman" w:eastAsia="Times New Roman" w:hAnsi="Times New Roman" w:cs="Times New Roman"/>
          <w:b/>
          <w:color w:val="000000"/>
          <w:sz w:val="28"/>
          <w:szCs w:val="28"/>
          <w:lang w:eastAsia="ru-RU"/>
        </w:rPr>
      </w:pPr>
      <w:r w:rsidRPr="002571D6">
        <w:rPr>
          <w:rFonts w:ascii="Times New Roman" w:eastAsia="Times New Roman" w:hAnsi="Times New Roman" w:cs="Times New Roman"/>
          <w:b/>
          <w:color w:val="000000"/>
          <w:sz w:val="28"/>
          <w:szCs w:val="28"/>
          <w:lang w:eastAsia="ru-RU"/>
        </w:rPr>
        <w:t>Прочитайте:</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Голос  Раскольникова:</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И неужели такой ужас мог прийти мне в голову? На какую  грязь способно, однако,  моё сердце! Главное: грязно, пакостно, гадко, гадко!</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Я не верю в будущую жизнь…  Да, может,  и бога-то совсем нет…</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Я ведь только вошь  убил, бесполезную, гадкую, зловредную.</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Узнать хотел, смогу ли я переступить или не смогу! Тварь ли я дрожащая</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или право имею…</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Я хотел Наполеоном сделаться, оттого и убил…</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А старушонку эту чёрт убил, а не я. А я себя убил.</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Голос  Мармеладова:</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Честным трудом прожить нельзя…</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Ведь  надо же, чтобы  всякому человеку  хоть куда-нибудь  можно было  пойти…</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Голос  Лужина:</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Наука же говорит: возлюби, прежде всех, одного себя, ибо всё на свете на личном интересе основано.</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Голос Катерины Ивановны:</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Бог милостив, да не до нас!  Господи! Неужели ж нет справедливости! Кого ж  тебе защищать, коль не нас, сирот?</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Голос  Свидригайлова:</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Разум-то  ведь страсти служит…</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между нами есть какая-то точка общая…</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А что, если там одни пауки или что-нибудь в этом роде.  Вот и вся вечность…</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Голос Дуни:</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Если я погублю кого, так только себя одну… Я ещё никого не зарезала!</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Голос Разумихина:</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Ведь это разрешение  крови по совести, это… это, по-моему, страшнее, чем бы официальное разрешение кровь проливать, законное.</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По твоей теории получается, что людей резать можно?</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Голос Сони:</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Да ведь я божьего промысла знать не могу... И к чему вы спрашиваете, чего нельзя спрашивать?... И кто меня тут судьёй поставил: кому жить, кому не жить?</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Это человек-то вошь!</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Нет тебя несчастнее никого теперь на целом свете!</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Надо страдание принять и искупить себя им, вот что надо.</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b/>
          <w:bCs/>
          <w:i/>
          <w:iCs/>
          <w:color w:val="000000"/>
          <w:sz w:val="28"/>
          <w:szCs w:val="28"/>
          <w:lang w:eastAsia="ru-RU"/>
        </w:rPr>
        <w:t>Голос Порфирия Петровича:</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Ну, полноте, кто ж у нас на Руси себя Наполеоном теперь не считает?</w:t>
      </w:r>
    </w:p>
    <w:p w:rsidR="009454DD" w:rsidRPr="00120E70" w:rsidRDefault="009454DD" w:rsidP="009454DD">
      <w:pPr>
        <w:shd w:val="clear" w:color="auto" w:fill="FFFFFF"/>
        <w:spacing w:after="0" w:line="240" w:lineRule="auto"/>
        <w:rPr>
          <w:rFonts w:ascii="Times New Roman" w:eastAsia="Times New Roman" w:hAnsi="Times New Roman" w:cs="Times New Roman"/>
          <w:color w:val="000000"/>
          <w:sz w:val="28"/>
          <w:szCs w:val="28"/>
          <w:lang w:eastAsia="ru-RU"/>
        </w:rPr>
      </w:pPr>
      <w:r w:rsidRPr="00120E70">
        <w:rPr>
          <w:rFonts w:ascii="Times New Roman" w:eastAsia="Times New Roman" w:hAnsi="Times New Roman" w:cs="Times New Roman"/>
          <w:color w:val="000000"/>
          <w:sz w:val="28"/>
          <w:szCs w:val="28"/>
          <w:lang w:eastAsia="ru-RU"/>
        </w:rPr>
        <w:t>   - А вы ведь вашей теории уже больше не верите…</w:t>
      </w:r>
    </w:p>
    <w:p w:rsidR="009454DD" w:rsidRPr="009454DD" w:rsidRDefault="009454DD" w:rsidP="009454DD">
      <w:pPr>
        <w:shd w:val="clear" w:color="auto" w:fill="FFFFFF"/>
        <w:spacing w:after="0" w:line="240" w:lineRule="auto"/>
        <w:rPr>
          <w:rFonts w:ascii="Times New Roman" w:eastAsia="Times New Roman" w:hAnsi="Times New Roman" w:cs="Times New Roman"/>
          <w:color w:val="000000"/>
          <w:sz w:val="20"/>
          <w:szCs w:val="20"/>
          <w:lang w:eastAsia="ru-RU"/>
        </w:rPr>
      </w:pPr>
      <w:r w:rsidRPr="00120E70">
        <w:rPr>
          <w:rFonts w:ascii="Times New Roman" w:eastAsia="Times New Roman" w:hAnsi="Times New Roman" w:cs="Times New Roman"/>
          <w:color w:val="000000"/>
          <w:sz w:val="28"/>
          <w:szCs w:val="28"/>
          <w:lang w:eastAsia="ru-RU"/>
        </w:rPr>
        <w:lastRenderedPageBreak/>
        <w:t> </w:t>
      </w:r>
      <w:r w:rsidRPr="009454DD">
        <w:rPr>
          <w:rFonts w:ascii="Times New Roman" w:eastAsia="Times New Roman" w:hAnsi="Times New Roman" w:cs="Times New Roman"/>
          <w:color w:val="000000"/>
          <w:sz w:val="28"/>
          <w:szCs w:val="28"/>
          <w:lang w:eastAsia="ru-RU"/>
        </w:rPr>
        <w:t>   - Вы лукаво не мудрствуйте, отдайтесь жизни прямо, не рассуждая, не беспокойтесь, прямо на берег вынесет и на ноги поставит.</w:t>
      </w:r>
    </w:p>
    <w:p w:rsidR="002571D6" w:rsidRDefault="002571D6" w:rsidP="009454DD">
      <w:pPr>
        <w:shd w:val="clear" w:color="auto" w:fill="FFFFFF"/>
        <w:spacing w:after="0" w:line="240" w:lineRule="auto"/>
        <w:rPr>
          <w:rFonts w:ascii="Times New Roman" w:eastAsia="Times New Roman" w:hAnsi="Times New Roman" w:cs="Times New Roman"/>
          <w:color w:val="000000"/>
          <w:sz w:val="28"/>
          <w:szCs w:val="28"/>
          <w:lang w:eastAsia="ru-RU"/>
        </w:rPr>
      </w:pPr>
    </w:p>
    <w:p w:rsidR="002571D6" w:rsidRPr="00A51E3F" w:rsidRDefault="00A51E3F" w:rsidP="009454DD">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Ответьте на в</w:t>
      </w:r>
      <w:r w:rsidR="002571D6" w:rsidRPr="00A51E3F">
        <w:rPr>
          <w:rFonts w:ascii="Times New Roman" w:eastAsia="Times New Roman" w:hAnsi="Times New Roman" w:cs="Times New Roman"/>
          <w:b/>
          <w:color w:val="000000"/>
          <w:sz w:val="28"/>
          <w:szCs w:val="28"/>
          <w:lang w:eastAsia="ru-RU"/>
        </w:rPr>
        <w:t>опросы:</w:t>
      </w:r>
    </w:p>
    <w:p w:rsidR="009454DD" w:rsidRPr="002571D6" w:rsidRDefault="002571D6" w:rsidP="009454DD">
      <w:pPr>
        <w:shd w:val="clear" w:color="auto" w:fill="FFFFFF"/>
        <w:spacing w:after="0" w:line="240" w:lineRule="auto"/>
        <w:rPr>
          <w:rFonts w:ascii="Times New Roman" w:eastAsia="Times New Roman" w:hAnsi="Times New Roman" w:cs="Times New Roman"/>
          <w:b/>
          <w:color w:val="000000"/>
          <w:sz w:val="20"/>
          <w:szCs w:val="20"/>
          <w:lang w:eastAsia="ru-RU"/>
        </w:rPr>
      </w:pPr>
      <w:r w:rsidRPr="002571D6">
        <w:rPr>
          <w:rFonts w:ascii="Times New Roman" w:eastAsia="Times New Roman" w:hAnsi="Times New Roman" w:cs="Times New Roman"/>
          <w:b/>
          <w:iCs/>
          <w:color w:val="000000"/>
          <w:sz w:val="28"/>
          <w:szCs w:val="28"/>
          <w:lang w:eastAsia="ru-RU"/>
        </w:rPr>
        <w:t xml:space="preserve">1. </w:t>
      </w:r>
      <w:r w:rsidR="009454DD" w:rsidRPr="002571D6">
        <w:rPr>
          <w:rFonts w:ascii="Times New Roman" w:eastAsia="Times New Roman" w:hAnsi="Times New Roman" w:cs="Times New Roman"/>
          <w:b/>
          <w:iCs/>
          <w:color w:val="000000"/>
          <w:sz w:val="28"/>
          <w:szCs w:val="28"/>
          <w:lang w:eastAsia="ru-RU"/>
        </w:rPr>
        <w:t>С какими  высказываниями вы согласны? Аргументируйте свой ответ.</w:t>
      </w:r>
    </w:p>
    <w:p w:rsidR="009454DD" w:rsidRPr="009454DD" w:rsidRDefault="009454DD" w:rsidP="009454DD">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sidRPr="009454DD">
        <w:rPr>
          <w:rFonts w:ascii="Times New Roman" w:eastAsia="Times New Roman" w:hAnsi="Times New Roman" w:cs="Times New Roman"/>
          <w:color w:val="000000"/>
          <w:sz w:val="28"/>
          <w:szCs w:val="28"/>
          <w:lang w:eastAsia="ru-RU"/>
        </w:rPr>
        <w:t>Полифония  -  основная особенность романа Достоевского.</w:t>
      </w:r>
    </w:p>
    <w:p w:rsidR="009454DD" w:rsidRPr="009454DD" w:rsidRDefault="009454DD" w:rsidP="009454DD">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sidRPr="009454DD">
        <w:rPr>
          <w:rFonts w:ascii="Times New Roman" w:eastAsia="Times New Roman" w:hAnsi="Times New Roman" w:cs="Times New Roman"/>
          <w:color w:val="000000"/>
          <w:sz w:val="28"/>
          <w:szCs w:val="28"/>
          <w:lang w:eastAsia="ru-RU"/>
        </w:rPr>
        <w:t xml:space="preserve">В основе  композиционного решения   «Преступления и наказания»  - диалог   (идея – </w:t>
      </w:r>
      <w:proofErr w:type="spellStart"/>
      <w:r w:rsidRPr="009454DD">
        <w:rPr>
          <w:rFonts w:ascii="Times New Roman" w:eastAsia="Times New Roman" w:hAnsi="Times New Roman" w:cs="Times New Roman"/>
          <w:color w:val="000000"/>
          <w:sz w:val="28"/>
          <w:szCs w:val="28"/>
          <w:lang w:eastAsia="ru-RU"/>
        </w:rPr>
        <w:t>антиидея</w:t>
      </w:r>
      <w:proofErr w:type="spellEnd"/>
      <w:r w:rsidRPr="009454DD">
        <w:rPr>
          <w:rFonts w:ascii="Times New Roman" w:eastAsia="Times New Roman" w:hAnsi="Times New Roman" w:cs="Times New Roman"/>
          <w:color w:val="000000"/>
          <w:sz w:val="28"/>
          <w:szCs w:val="28"/>
          <w:lang w:eastAsia="ru-RU"/>
        </w:rPr>
        <w:t>;  «за»  -  «против»).</w:t>
      </w:r>
    </w:p>
    <w:p w:rsidR="009454DD" w:rsidRPr="009454DD" w:rsidRDefault="009454DD" w:rsidP="009454DD">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sidRPr="009454DD">
        <w:rPr>
          <w:rFonts w:ascii="Times New Roman" w:eastAsia="Times New Roman" w:hAnsi="Times New Roman" w:cs="Times New Roman"/>
          <w:color w:val="000000"/>
          <w:sz w:val="28"/>
          <w:szCs w:val="28"/>
          <w:lang w:eastAsia="ru-RU"/>
        </w:rPr>
        <w:t>В  основе  психологического анализа  Достоевского изображение сознания героя в его  столкновении с другими сознаниями.</w:t>
      </w:r>
    </w:p>
    <w:p w:rsidR="009454DD" w:rsidRPr="009454DD" w:rsidRDefault="009454DD" w:rsidP="009454DD">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sidRPr="009454DD">
        <w:rPr>
          <w:rFonts w:ascii="Times New Roman" w:eastAsia="Times New Roman" w:hAnsi="Times New Roman" w:cs="Times New Roman"/>
          <w:color w:val="000000"/>
          <w:sz w:val="28"/>
          <w:szCs w:val="28"/>
          <w:lang w:eastAsia="ru-RU"/>
        </w:rPr>
        <w:t>Раскольников не желает искать свой собственный  «</w:t>
      </w:r>
      <w:proofErr w:type="spellStart"/>
      <w:r w:rsidRPr="009454DD">
        <w:rPr>
          <w:rFonts w:ascii="Times New Roman" w:eastAsia="Times New Roman" w:hAnsi="Times New Roman" w:cs="Times New Roman"/>
          <w:color w:val="000000"/>
          <w:sz w:val="28"/>
          <w:szCs w:val="28"/>
          <w:lang w:eastAsia="ru-RU"/>
        </w:rPr>
        <w:t>нерасколотый</w:t>
      </w:r>
      <w:proofErr w:type="spellEnd"/>
      <w:r w:rsidRPr="009454DD">
        <w:rPr>
          <w:rFonts w:ascii="Times New Roman" w:eastAsia="Times New Roman" w:hAnsi="Times New Roman" w:cs="Times New Roman"/>
          <w:color w:val="000000"/>
          <w:sz w:val="28"/>
          <w:szCs w:val="28"/>
          <w:lang w:eastAsia="ru-RU"/>
        </w:rPr>
        <w:t>»  голос.</w:t>
      </w:r>
    </w:p>
    <w:p w:rsidR="002571D6" w:rsidRPr="002571D6" w:rsidRDefault="002571D6" w:rsidP="002571D6">
      <w:pPr>
        <w:shd w:val="clear" w:color="auto" w:fill="FFFFFF"/>
        <w:spacing w:after="0" w:line="240" w:lineRule="auto"/>
        <w:rPr>
          <w:rFonts w:ascii="Times New Roman" w:eastAsia="Times New Roman" w:hAnsi="Times New Roman" w:cs="Times New Roman"/>
          <w:b/>
          <w:color w:val="000000"/>
          <w:sz w:val="20"/>
          <w:szCs w:val="20"/>
          <w:lang w:eastAsia="ru-RU"/>
        </w:rPr>
      </w:pPr>
      <w:r w:rsidRPr="002571D6">
        <w:rPr>
          <w:rFonts w:ascii="Times New Roman" w:eastAsia="Times New Roman" w:hAnsi="Times New Roman" w:cs="Times New Roman"/>
          <w:b/>
          <w:i/>
          <w:iCs/>
          <w:color w:val="000000"/>
          <w:sz w:val="28"/>
          <w:szCs w:val="28"/>
          <w:lang w:eastAsia="ru-RU"/>
        </w:rPr>
        <w:t>2</w:t>
      </w:r>
      <w:r w:rsidR="00A51E3F">
        <w:rPr>
          <w:rFonts w:ascii="Times New Roman" w:eastAsia="Times New Roman" w:hAnsi="Times New Roman" w:cs="Times New Roman"/>
          <w:b/>
          <w:i/>
          <w:iCs/>
          <w:color w:val="000000"/>
          <w:sz w:val="28"/>
          <w:szCs w:val="28"/>
          <w:lang w:eastAsia="ru-RU"/>
        </w:rPr>
        <w:t>.</w:t>
      </w:r>
      <w:r w:rsidRPr="002571D6">
        <w:rPr>
          <w:rFonts w:ascii="Times New Roman" w:eastAsia="Times New Roman" w:hAnsi="Times New Roman" w:cs="Times New Roman"/>
          <w:b/>
          <w:color w:val="000000"/>
          <w:sz w:val="28"/>
          <w:szCs w:val="28"/>
          <w:lang w:eastAsia="ru-RU"/>
        </w:rPr>
        <w:t xml:space="preserve"> Предложите   свою формулировку   в качестве  дополнения к  </w:t>
      </w:r>
      <w:r>
        <w:rPr>
          <w:rFonts w:ascii="Times New Roman" w:eastAsia="Times New Roman" w:hAnsi="Times New Roman" w:cs="Times New Roman"/>
          <w:b/>
          <w:color w:val="000000"/>
          <w:sz w:val="28"/>
          <w:szCs w:val="28"/>
          <w:lang w:eastAsia="ru-RU"/>
        </w:rPr>
        <w:t>двум</w:t>
      </w:r>
    </w:p>
    <w:p w:rsidR="002571D6" w:rsidRPr="002571D6" w:rsidRDefault="002571D6" w:rsidP="002571D6">
      <w:pPr>
        <w:shd w:val="clear" w:color="auto" w:fill="FFFFFF"/>
        <w:spacing w:after="0" w:line="240" w:lineRule="auto"/>
        <w:rPr>
          <w:rFonts w:ascii="Times New Roman" w:eastAsia="Times New Roman" w:hAnsi="Times New Roman" w:cs="Times New Roman"/>
          <w:b/>
          <w:color w:val="000000"/>
          <w:sz w:val="20"/>
          <w:szCs w:val="20"/>
          <w:lang w:eastAsia="ru-RU"/>
        </w:rPr>
      </w:pPr>
      <w:r w:rsidRPr="002571D6">
        <w:rPr>
          <w:rFonts w:ascii="Times New Roman" w:eastAsia="Times New Roman" w:hAnsi="Times New Roman" w:cs="Times New Roman"/>
          <w:b/>
          <w:color w:val="000000"/>
          <w:sz w:val="28"/>
          <w:szCs w:val="28"/>
          <w:lang w:eastAsia="ru-RU"/>
        </w:rPr>
        <w:t>тезисам.</w:t>
      </w:r>
    </w:p>
    <w:p w:rsidR="009454DD" w:rsidRPr="009454DD" w:rsidRDefault="002571D6" w:rsidP="009454DD">
      <w:pPr>
        <w:shd w:val="clear" w:color="auto" w:fill="FFFFFF"/>
        <w:spacing w:after="0" w:line="240" w:lineRule="auto"/>
        <w:ind w:left="36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8"/>
          <w:szCs w:val="28"/>
          <w:lang w:eastAsia="ru-RU"/>
        </w:rPr>
        <w:t>.</w:t>
      </w:r>
      <w:r w:rsidR="009454DD" w:rsidRPr="009454DD">
        <w:rPr>
          <w:rFonts w:ascii="Times New Roman" w:eastAsia="Times New Roman" w:hAnsi="Times New Roman" w:cs="Times New Roman"/>
          <w:i/>
          <w:iCs/>
          <w:color w:val="000000"/>
          <w:sz w:val="28"/>
          <w:szCs w:val="28"/>
          <w:lang w:eastAsia="ru-RU"/>
        </w:rPr>
        <w:t>(… идея  Раскольникова живёт в непрерывном диалогическом взаимодействии  с другими  полноценными  идеями  -  идеями Сони, Пор</w:t>
      </w:r>
      <w:r>
        <w:rPr>
          <w:rFonts w:ascii="Times New Roman" w:eastAsia="Times New Roman" w:hAnsi="Times New Roman" w:cs="Times New Roman"/>
          <w:i/>
          <w:iCs/>
          <w:color w:val="000000"/>
          <w:sz w:val="28"/>
          <w:szCs w:val="28"/>
          <w:lang w:eastAsia="ru-RU"/>
        </w:rPr>
        <w:t>фирия Петровича,  Свидригайлова</w:t>
      </w:r>
      <w:r>
        <w:rPr>
          <w:rFonts w:ascii="Times New Roman" w:eastAsia="Times New Roman" w:hAnsi="Times New Roman" w:cs="Times New Roman"/>
          <w:color w:val="000000"/>
          <w:sz w:val="20"/>
          <w:szCs w:val="20"/>
          <w:lang w:eastAsia="ru-RU"/>
        </w:rPr>
        <w:t xml:space="preserve">     </w:t>
      </w:r>
      <w:r w:rsidR="009454DD" w:rsidRPr="009454DD">
        <w:rPr>
          <w:rFonts w:ascii="Times New Roman" w:eastAsia="Times New Roman" w:hAnsi="Times New Roman" w:cs="Times New Roman"/>
          <w:i/>
          <w:iCs/>
          <w:color w:val="000000"/>
          <w:sz w:val="28"/>
          <w:szCs w:val="28"/>
          <w:lang w:eastAsia="ru-RU"/>
        </w:rPr>
        <w:t>М.М. Бахтин)</w:t>
      </w:r>
    </w:p>
    <w:p w:rsidR="009454DD" w:rsidRPr="009454DD" w:rsidRDefault="009454DD" w:rsidP="009454DD">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9454DD">
        <w:rPr>
          <w:rFonts w:ascii="Times New Roman" w:eastAsia="Times New Roman" w:hAnsi="Times New Roman" w:cs="Times New Roman"/>
          <w:color w:val="000000"/>
          <w:sz w:val="28"/>
          <w:szCs w:val="28"/>
          <w:lang w:eastAsia="ru-RU"/>
        </w:rPr>
        <w:t> Основную художественную идею  Достоевского  прекрасно выразил  </w:t>
      </w:r>
      <w:proofErr w:type="spellStart"/>
      <w:r w:rsidRPr="009454DD">
        <w:rPr>
          <w:rFonts w:ascii="Times New Roman" w:eastAsia="Times New Roman" w:hAnsi="Times New Roman" w:cs="Times New Roman"/>
          <w:color w:val="000000"/>
          <w:sz w:val="28"/>
          <w:szCs w:val="28"/>
          <w:lang w:eastAsia="ru-RU"/>
        </w:rPr>
        <w:t>М.М.Бахтин</w:t>
      </w:r>
      <w:proofErr w:type="spellEnd"/>
      <w:r w:rsidRPr="009454DD">
        <w:rPr>
          <w:rFonts w:ascii="Times New Roman" w:eastAsia="Times New Roman" w:hAnsi="Times New Roman" w:cs="Times New Roman"/>
          <w:color w:val="000000"/>
          <w:sz w:val="28"/>
          <w:szCs w:val="28"/>
          <w:lang w:eastAsia="ru-RU"/>
        </w:rPr>
        <w:t>:  </w:t>
      </w:r>
      <w:r w:rsidRPr="009454DD">
        <w:rPr>
          <w:rFonts w:ascii="Times New Roman" w:eastAsia="Times New Roman" w:hAnsi="Times New Roman" w:cs="Times New Roman"/>
          <w:i/>
          <w:iCs/>
          <w:color w:val="000000"/>
          <w:sz w:val="28"/>
          <w:szCs w:val="28"/>
          <w:lang w:eastAsia="ru-RU"/>
        </w:rPr>
        <w:t>«Ничего  окончательного в мире ещё  не произошло, последнее слово мира и о мире ещё  не сказано, мир  открыт и свободен, ещё всё впереди и всегда  будет  впереди».</w:t>
      </w:r>
    </w:p>
    <w:p w:rsidR="00A51E3F" w:rsidRDefault="00A51E3F" w:rsidP="002571D6">
      <w:pPr>
        <w:shd w:val="clear" w:color="auto" w:fill="FFFFFF"/>
        <w:spacing w:after="0" w:line="240" w:lineRule="auto"/>
        <w:ind w:firstLine="851"/>
        <w:rPr>
          <w:rFonts w:ascii="Times New Roman" w:eastAsia="Times New Roman" w:hAnsi="Times New Roman" w:cs="Times New Roman"/>
          <w:b/>
          <w:iCs/>
          <w:color w:val="000000"/>
          <w:sz w:val="28"/>
          <w:szCs w:val="28"/>
          <w:lang w:eastAsia="ru-RU"/>
        </w:rPr>
      </w:pPr>
    </w:p>
    <w:p w:rsidR="009454DD" w:rsidRPr="002571D6" w:rsidRDefault="009454DD" w:rsidP="002571D6">
      <w:pPr>
        <w:shd w:val="clear" w:color="auto" w:fill="FFFFFF"/>
        <w:spacing w:after="0" w:line="240" w:lineRule="auto"/>
        <w:ind w:firstLine="851"/>
        <w:rPr>
          <w:rFonts w:ascii="Times New Roman" w:eastAsia="Times New Roman" w:hAnsi="Times New Roman" w:cs="Times New Roman"/>
          <w:b/>
          <w:color w:val="000000"/>
          <w:sz w:val="20"/>
          <w:szCs w:val="20"/>
          <w:lang w:eastAsia="ru-RU"/>
        </w:rPr>
      </w:pPr>
      <w:r w:rsidRPr="002571D6">
        <w:rPr>
          <w:rFonts w:ascii="Times New Roman" w:eastAsia="Times New Roman" w:hAnsi="Times New Roman" w:cs="Times New Roman"/>
          <w:b/>
          <w:iCs/>
          <w:color w:val="000000"/>
          <w:sz w:val="28"/>
          <w:szCs w:val="28"/>
          <w:lang w:eastAsia="ru-RU"/>
        </w:rPr>
        <w:t>Выводы</w:t>
      </w:r>
      <w:r w:rsidR="002571D6" w:rsidRPr="002571D6">
        <w:rPr>
          <w:rFonts w:ascii="Times New Roman" w:eastAsia="Times New Roman" w:hAnsi="Times New Roman" w:cs="Times New Roman"/>
          <w:b/>
          <w:iCs/>
          <w:color w:val="000000"/>
          <w:sz w:val="28"/>
          <w:szCs w:val="28"/>
          <w:lang w:eastAsia="ru-RU"/>
        </w:rPr>
        <w:t xml:space="preserve"> записать</w:t>
      </w:r>
      <w:r w:rsidRPr="002571D6">
        <w:rPr>
          <w:rFonts w:ascii="Times New Roman" w:eastAsia="Times New Roman" w:hAnsi="Times New Roman" w:cs="Times New Roman"/>
          <w:b/>
          <w:iCs/>
          <w:color w:val="000000"/>
          <w:sz w:val="28"/>
          <w:szCs w:val="28"/>
          <w:lang w:eastAsia="ru-RU"/>
        </w:rPr>
        <w:t>:</w:t>
      </w:r>
    </w:p>
    <w:p w:rsidR="009454DD" w:rsidRPr="009454DD" w:rsidRDefault="009454DD" w:rsidP="009454DD">
      <w:pPr>
        <w:numPr>
          <w:ilvl w:val="0"/>
          <w:numId w:val="7"/>
        </w:numPr>
        <w:shd w:val="clear" w:color="auto" w:fill="FFFFFF"/>
        <w:spacing w:after="0" w:line="240" w:lineRule="auto"/>
        <w:rPr>
          <w:rFonts w:ascii="Times New Roman" w:eastAsia="Times New Roman" w:hAnsi="Times New Roman" w:cs="Times New Roman"/>
          <w:color w:val="000000"/>
          <w:sz w:val="20"/>
          <w:szCs w:val="20"/>
          <w:lang w:eastAsia="ru-RU"/>
        </w:rPr>
      </w:pPr>
      <w:r w:rsidRPr="009454DD">
        <w:rPr>
          <w:rFonts w:ascii="Times New Roman" w:eastAsia="Times New Roman" w:hAnsi="Times New Roman" w:cs="Times New Roman"/>
          <w:color w:val="000000"/>
          <w:sz w:val="28"/>
          <w:szCs w:val="28"/>
          <w:lang w:eastAsia="ru-RU"/>
        </w:rPr>
        <w:t>Полифония</w:t>
      </w:r>
      <w:r w:rsidRPr="009454DD">
        <w:rPr>
          <w:rFonts w:ascii="Times New Roman" w:eastAsia="Times New Roman" w:hAnsi="Times New Roman" w:cs="Times New Roman"/>
          <w:i/>
          <w:iCs/>
          <w:color w:val="000000"/>
          <w:sz w:val="28"/>
          <w:szCs w:val="28"/>
          <w:lang w:eastAsia="ru-RU"/>
        </w:rPr>
        <w:t>  -</w:t>
      </w:r>
      <w:r w:rsidRPr="009454DD">
        <w:rPr>
          <w:rFonts w:ascii="Times New Roman" w:eastAsia="Times New Roman" w:hAnsi="Times New Roman" w:cs="Times New Roman"/>
          <w:color w:val="000000"/>
          <w:sz w:val="28"/>
          <w:szCs w:val="28"/>
          <w:lang w:eastAsia="ru-RU"/>
        </w:rPr>
        <w:t>  </w:t>
      </w:r>
      <w:r w:rsidRPr="009454DD">
        <w:rPr>
          <w:rFonts w:ascii="Times New Roman" w:eastAsia="Times New Roman" w:hAnsi="Times New Roman" w:cs="Times New Roman"/>
          <w:i/>
          <w:iCs/>
          <w:color w:val="000000"/>
          <w:sz w:val="28"/>
          <w:szCs w:val="28"/>
          <w:lang w:eastAsia="ru-RU"/>
        </w:rPr>
        <w:t>множественность самостоятельных  и  </w:t>
      </w:r>
      <w:proofErr w:type="spellStart"/>
      <w:r w:rsidRPr="009454DD">
        <w:rPr>
          <w:rFonts w:ascii="Times New Roman" w:eastAsia="Times New Roman" w:hAnsi="Times New Roman" w:cs="Times New Roman"/>
          <w:i/>
          <w:iCs/>
          <w:color w:val="000000"/>
          <w:sz w:val="28"/>
          <w:szCs w:val="28"/>
          <w:lang w:eastAsia="ru-RU"/>
        </w:rPr>
        <w:t>неслиянных</w:t>
      </w:r>
      <w:proofErr w:type="spellEnd"/>
      <w:r w:rsidRPr="009454DD">
        <w:rPr>
          <w:rFonts w:ascii="Times New Roman" w:eastAsia="Times New Roman" w:hAnsi="Times New Roman" w:cs="Times New Roman"/>
          <w:i/>
          <w:iCs/>
          <w:color w:val="000000"/>
          <w:sz w:val="28"/>
          <w:szCs w:val="28"/>
          <w:lang w:eastAsia="ru-RU"/>
        </w:rPr>
        <w:t xml:space="preserve">  голосов  и сознаний  в  романе;  изображение множественности  равноправных сознаний  с их мирами.</w:t>
      </w:r>
    </w:p>
    <w:p w:rsidR="009454DD" w:rsidRPr="009454DD" w:rsidRDefault="009454DD" w:rsidP="009454DD">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9454DD">
        <w:rPr>
          <w:rFonts w:ascii="Times New Roman" w:eastAsia="Times New Roman" w:hAnsi="Times New Roman" w:cs="Times New Roman"/>
          <w:i/>
          <w:iCs/>
          <w:color w:val="000000"/>
          <w:sz w:val="28"/>
          <w:szCs w:val="28"/>
          <w:lang w:eastAsia="ru-RU"/>
        </w:rPr>
        <w:t>   Роман Достоевского – полифонический.</w:t>
      </w:r>
    </w:p>
    <w:p w:rsidR="009454DD" w:rsidRPr="009454DD" w:rsidRDefault="009454DD" w:rsidP="009454DD">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9454DD">
        <w:rPr>
          <w:rFonts w:ascii="Times New Roman" w:eastAsia="Times New Roman" w:hAnsi="Times New Roman" w:cs="Times New Roman"/>
          <w:i/>
          <w:iCs/>
          <w:color w:val="000000"/>
          <w:sz w:val="28"/>
          <w:szCs w:val="28"/>
          <w:lang w:eastAsia="ru-RU"/>
        </w:rPr>
        <w:t>Путь Раскольникова к себе  убедил его   в том, что  безобразие разрушает, а красота (любовь)  возвышает человека.</w:t>
      </w:r>
    </w:p>
    <w:p w:rsidR="009454DD" w:rsidRPr="009454DD" w:rsidRDefault="009454DD" w:rsidP="009454DD">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9454DD">
        <w:rPr>
          <w:rFonts w:ascii="Times New Roman" w:eastAsia="Times New Roman" w:hAnsi="Times New Roman" w:cs="Times New Roman"/>
          <w:color w:val="000000"/>
          <w:sz w:val="28"/>
          <w:szCs w:val="28"/>
          <w:lang w:eastAsia="ru-RU"/>
        </w:rPr>
        <w:t>…</w:t>
      </w:r>
      <w:r w:rsidRPr="009454DD">
        <w:rPr>
          <w:rFonts w:ascii="Times New Roman" w:eastAsia="Times New Roman" w:hAnsi="Times New Roman" w:cs="Times New Roman"/>
          <w:i/>
          <w:iCs/>
          <w:color w:val="000000"/>
          <w:sz w:val="28"/>
          <w:szCs w:val="28"/>
          <w:lang w:eastAsia="ru-RU"/>
        </w:rPr>
        <w:t> И всё-таки  побеждает  Человек  Раскольников  -  Человек, потрясённый  страданиями  и слезами людскими, глубоко сострадающий  и в глубине  души своей уверенный, что не вошь человек, с самого начала «предчувствовавший в своих убеждениях ложь».</w:t>
      </w:r>
    </w:p>
    <w:p w:rsidR="00A51E3F" w:rsidRDefault="00A51E3F" w:rsidP="007B286A">
      <w:pPr>
        <w:spacing w:after="0" w:line="240" w:lineRule="auto"/>
        <w:textAlignment w:val="baseline"/>
        <w:outlineLvl w:val="0"/>
        <w:rPr>
          <w:rFonts w:ascii="Lato" w:eastAsia="Times New Roman" w:hAnsi="Lato" w:cs="Times New Roman"/>
          <w:b/>
          <w:bCs/>
          <w:color w:val="34495E"/>
          <w:kern w:val="36"/>
          <w:sz w:val="36"/>
          <w:szCs w:val="36"/>
          <w:lang w:eastAsia="ru-RU"/>
        </w:rPr>
      </w:pPr>
    </w:p>
    <w:p w:rsidR="00A51E3F" w:rsidRDefault="00A51E3F" w:rsidP="007B286A">
      <w:pPr>
        <w:spacing w:after="0" w:line="240" w:lineRule="auto"/>
        <w:textAlignment w:val="baseline"/>
        <w:outlineLvl w:val="0"/>
        <w:rPr>
          <w:rFonts w:ascii="Lato" w:eastAsia="Times New Roman" w:hAnsi="Lato" w:cs="Times New Roman"/>
          <w:b/>
          <w:bCs/>
          <w:color w:val="34495E"/>
          <w:kern w:val="36"/>
          <w:sz w:val="36"/>
          <w:szCs w:val="36"/>
          <w:lang w:eastAsia="ru-RU"/>
        </w:rPr>
      </w:pPr>
    </w:p>
    <w:p w:rsidR="00A51E3F" w:rsidRDefault="00A51E3F" w:rsidP="007B286A">
      <w:pPr>
        <w:spacing w:after="0" w:line="240" w:lineRule="auto"/>
        <w:textAlignment w:val="baseline"/>
        <w:outlineLvl w:val="0"/>
        <w:rPr>
          <w:rFonts w:ascii="Lato" w:eastAsia="Times New Roman" w:hAnsi="Lato" w:cs="Times New Roman"/>
          <w:b/>
          <w:bCs/>
          <w:color w:val="34495E"/>
          <w:kern w:val="36"/>
          <w:sz w:val="36"/>
          <w:szCs w:val="36"/>
          <w:lang w:eastAsia="ru-RU"/>
        </w:rPr>
      </w:pPr>
    </w:p>
    <w:p w:rsidR="00A51E3F" w:rsidRDefault="00A51E3F" w:rsidP="007B286A">
      <w:pPr>
        <w:spacing w:after="0" w:line="240" w:lineRule="auto"/>
        <w:textAlignment w:val="baseline"/>
        <w:outlineLvl w:val="0"/>
        <w:rPr>
          <w:rFonts w:ascii="Lato" w:eastAsia="Times New Roman" w:hAnsi="Lato" w:cs="Times New Roman"/>
          <w:b/>
          <w:bCs/>
          <w:color w:val="34495E"/>
          <w:kern w:val="36"/>
          <w:sz w:val="36"/>
          <w:szCs w:val="36"/>
          <w:lang w:eastAsia="ru-RU"/>
        </w:rPr>
      </w:pPr>
    </w:p>
    <w:p w:rsidR="00A51E3F" w:rsidRDefault="00A51E3F" w:rsidP="007B286A">
      <w:pPr>
        <w:spacing w:after="0" w:line="240" w:lineRule="auto"/>
        <w:textAlignment w:val="baseline"/>
        <w:outlineLvl w:val="0"/>
        <w:rPr>
          <w:rFonts w:ascii="Lato" w:eastAsia="Times New Roman" w:hAnsi="Lato" w:cs="Times New Roman"/>
          <w:b/>
          <w:bCs/>
          <w:color w:val="34495E"/>
          <w:kern w:val="36"/>
          <w:sz w:val="36"/>
          <w:szCs w:val="36"/>
          <w:lang w:eastAsia="ru-RU"/>
        </w:rPr>
      </w:pPr>
    </w:p>
    <w:p w:rsidR="009454DD" w:rsidRPr="00A51E3F" w:rsidRDefault="0060647B" w:rsidP="009454DD">
      <w:pPr>
        <w:shd w:val="clear" w:color="auto" w:fill="FFFFFF"/>
        <w:spacing w:before="100" w:beforeAutospacing="1" w:after="100" w:afterAutospacing="1" w:line="240" w:lineRule="auto"/>
        <w:outlineLvl w:val="0"/>
        <w:rPr>
          <w:rFonts w:ascii="Times New Roman" w:eastAsia="Times New Roman" w:hAnsi="Times New Roman" w:cs="Times New Roman"/>
          <w:b/>
          <w:bCs/>
          <w:color w:val="3F4B51"/>
          <w:kern w:val="36"/>
          <w:sz w:val="32"/>
          <w:szCs w:val="32"/>
          <w:lang w:eastAsia="ru-RU"/>
        </w:rPr>
      </w:pPr>
      <w:r w:rsidRPr="0060647B">
        <w:rPr>
          <w:rFonts w:ascii="Times New Roman" w:eastAsia="Times New Roman" w:hAnsi="Times New Roman" w:cs="Times New Roman"/>
          <w:b/>
          <w:bCs/>
          <w:color w:val="3F4B51"/>
          <w:kern w:val="36"/>
          <w:sz w:val="32"/>
          <w:szCs w:val="32"/>
          <w:lang w:eastAsia="ru-RU"/>
        </w:rPr>
        <w:lastRenderedPageBreak/>
        <w:t xml:space="preserve">Прочитать критические статьи </w:t>
      </w:r>
      <w:r w:rsidRPr="00A51E3F">
        <w:rPr>
          <w:rFonts w:ascii="Times New Roman" w:eastAsia="Times New Roman" w:hAnsi="Times New Roman" w:cs="Times New Roman"/>
          <w:b/>
          <w:bCs/>
          <w:color w:val="3F4B51"/>
          <w:kern w:val="36"/>
          <w:sz w:val="32"/>
          <w:szCs w:val="32"/>
          <w:lang w:eastAsia="ru-RU"/>
        </w:rPr>
        <w:t>о романе "Преступление и наказание"</w:t>
      </w:r>
      <w:r>
        <w:rPr>
          <w:rFonts w:ascii="Times New Roman" w:eastAsia="Times New Roman" w:hAnsi="Times New Roman" w:cs="Times New Roman"/>
          <w:b/>
          <w:bCs/>
          <w:color w:val="3F4B51"/>
          <w:kern w:val="36"/>
          <w:sz w:val="32"/>
          <w:szCs w:val="32"/>
          <w:lang w:eastAsia="ru-RU"/>
        </w:rPr>
        <w:t>.</w:t>
      </w:r>
      <w:r w:rsidRPr="0060647B">
        <w:rPr>
          <w:rFonts w:ascii="Times New Roman" w:eastAsia="Times New Roman" w:hAnsi="Times New Roman" w:cs="Times New Roman"/>
          <w:b/>
          <w:bCs/>
          <w:color w:val="3F4B51"/>
          <w:kern w:val="36"/>
          <w:sz w:val="32"/>
          <w:szCs w:val="32"/>
          <w:lang w:eastAsia="ru-RU"/>
        </w:rPr>
        <w:t xml:space="preserve"> </w:t>
      </w:r>
    </w:p>
    <w:p w:rsidR="00A51E3F" w:rsidRDefault="009454DD" w:rsidP="009454DD">
      <w:pPr>
        <w:shd w:val="clear" w:color="auto" w:fill="FFFFFF"/>
        <w:spacing w:after="0" w:line="420" w:lineRule="atLeast"/>
        <w:rPr>
          <w:rFonts w:ascii="Times New Roman" w:eastAsia="Times New Roman" w:hAnsi="Times New Roman" w:cs="Times New Roman"/>
          <w:color w:val="3F4B51"/>
          <w:sz w:val="28"/>
          <w:szCs w:val="28"/>
          <w:lang w:eastAsia="ru-RU"/>
        </w:rPr>
      </w:pPr>
      <w:r w:rsidRPr="00A51E3F">
        <w:rPr>
          <w:rFonts w:ascii="Times New Roman" w:eastAsia="Times New Roman" w:hAnsi="Times New Roman" w:cs="Times New Roman"/>
          <w:b/>
          <w:bCs/>
          <w:color w:val="3F4B51"/>
          <w:sz w:val="28"/>
          <w:szCs w:val="28"/>
          <w:lang w:eastAsia="ru-RU"/>
        </w:rPr>
        <w:t>Н. Н. Страхов</w:t>
      </w:r>
      <w:r w:rsidRPr="00A51E3F">
        <w:rPr>
          <w:rFonts w:ascii="Times New Roman" w:eastAsia="Times New Roman" w:hAnsi="Times New Roman" w:cs="Times New Roman"/>
          <w:color w:val="3F4B51"/>
          <w:sz w:val="28"/>
          <w:szCs w:val="28"/>
          <w:lang w:eastAsia="ru-RU"/>
        </w:rPr>
        <w:br/>
        <w:t>Нигилисты и нигилистки давно уже изображаются в наших романах и повестях. &lt;…&gt;</w:t>
      </w:r>
      <w:r w:rsidRPr="00A51E3F">
        <w:rPr>
          <w:rFonts w:ascii="Times New Roman" w:eastAsia="Times New Roman" w:hAnsi="Times New Roman" w:cs="Times New Roman"/>
          <w:color w:val="3F4B51"/>
          <w:sz w:val="28"/>
          <w:szCs w:val="28"/>
          <w:lang w:eastAsia="ru-RU"/>
        </w:rPr>
        <w:br/>
        <w:t xml:space="preserve">Читатели привыкли видеть в нигилистах, во-первых, людей скудоумных и </w:t>
      </w:r>
      <w:proofErr w:type="spellStart"/>
      <w:r w:rsidRPr="00A51E3F">
        <w:rPr>
          <w:rFonts w:ascii="Times New Roman" w:eastAsia="Times New Roman" w:hAnsi="Times New Roman" w:cs="Times New Roman"/>
          <w:color w:val="3F4B51"/>
          <w:sz w:val="28"/>
          <w:szCs w:val="28"/>
          <w:lang w:eastAsia="ru-RU"/>
        </w:rPr>
        <w:t>скудосердечных</w:t>
      </w:r>
      <w:proofErr w:type="spellEnd"/>
      <w:r w:rsidRPr="00A51E3F">
        <w:rPr>
          <w:rFonts w:ascii="Times New Roman" w:eastAsia="Times New Roman" w:hAnsi="Times New Roman" w:cs="Times New Roman"/>
          <w:color w:val="3F4B51"/>
          <w:sz w:val="28"/>
          <w:szCs w:val="28"/>
          <w:lang w:eastAsia="ru-RU"/>
        </w:rPr>
        <w:t>, людей, лишенных ясной силы ума и живой сердечной теплоты. Люди эти строят собственным умом теории, совершенно оторванные от жизни, доходящие до величайших нелепостей. На основании этих теорий они извращают свою и чужую жизнь и живут в этом извращении, не понимая и не чувствуя всего безобразия такой жизни. Поэтому нигилисты являются нам существами смешными и гадкими, пошлыми и отталкивающими. Словам, они изображаются так, что по самой сущности дела могут возбудить не симпатию, а только насмешку и негодование. &lt;…&gt;</w:t>
      </w:r>
      <w:r w:rsidRPr="00A51E3F">
        <w:rPr>
          <w:rFonts w:ascii="Times New Roman" w:eastAsia="Times New Roman" w:hAnsi="Times New Roman" w:cs="Times New Roman"/>
          <w:color w:val="3F4B51"/>
          <w:sz w:val="28"/>
          <w:szCs w:val="28"/>
          <w:lang w:eastAsia="ru-RU"/>
        </w:rPr>
        <w:br/>
        <w:t xml:space="preserve">Что же сделал г. Достоевский? Он, очевидно, взял задачу сколь возможно глубже. Задачу более трудную, чем осмеивание безобразий натур пустых и малокровных. Его Раскольников хотя страдает юношеским малодушием и эгоизмом, но представляет нам человека с задатками твердого ума и теплого сердца. Это не фразер без крови и нервов, это - настоящий человек. Это юный человек тоже строит теорию, но теорию, которая, именно в силу его большей жизненности и большей силы ума, гораздо глубже и </w:t>
      </w:r>
      <w:proofErr w:type="spellStart"/>
      <w:r w:rsidRPr="00A51E3F">
        <w:rPr>
          <w:rFonts w:ascii="Times New Roman" w:eastAsia="Times New Roman" w:hAnsi="Times New Roman" w:cs="Times New Roman"/>
          <w:color w:val="3F4B51"/>
          <w:sz w:val="28"/>
          <w:szCs w:val="28"/>
          <w:lang w:eastAsia="ru-RU"/>
        </w:rPr>
        <w:t>окончательнее</w:t>
      </w:r>
      <w:proofErr w:type="spellEnd"/>
      <w:r w:rsidRPr="00A51E3F">
        <w:rPr>
          <w:rFonts w:ascii="Times New Roman" w:eastAsia="Times New Roman" w:hAnsi="Times New Roman" w:cs="Times New Roman"/>
          <w:color w:val="3F4B51"/>
          <w:sz w:val="28"/>
          <w:szCs w:val="28"/>
          <w:lang w:eastAsia="ru-RU"/>
        </w:rPr>
        <w:t xml:space="preserve"> противоречит жизни, чем, например, теория об обиде, наносимой даме целованием ее руки, или другие подобные. В угоду своей теории он также ломает свою жизнь; но он не впадает в смешное безобразие и нелепости; он совершает страшное дело, преступление. Вместо комических явлений перед нами совершается трагическое, то есть явление более человеческое, достойное участия, а не одного смеха и негодования. Затем разрыв с жизнью, в силу самой своей глубины, возбуждает страшную реакцию в душе юноши. Между тем как прочие нигилисты спокойно наслаждаются жизнью, не целуя рук у своих дам и не подавая им салопов, и даже гордясь этим, Раскольников не выносит того отрицания инстинктов человеческой души, которое довело его до преступления, и идет в каторгу. Там, после долгих лет испытаний. Он, вероятно, обновится и станет вполне человеком, то есть теплою, живою </w:t>
      </w:r>
      <w:r w:rsidRPr="00A51E3F">
        <w:rPr>
          <w:rFonts w:ascii="Times New Roman" w:eastAsia="Times New Roman" w:hAnsi="Times New Roman" w:cs="Times New Roman"/>
          <w:color w:val="3F4B51"/>
          <w:sz w:val="28"/>
          <w:szCs w:val="28"/>
          <w:lang w:eastAsia="ru-RU"/>
        </w:rPr>
        <w:lastRenderedPageBreak/>
        <w:t>человеческою душою.</w:t>
      </w:r>
      <w:r w:rsidRPr="00A51E3F">
        <w:rPr>
          <w:rFonts w:ascii="Times New Roman" w:eastAsia="Times New Roman" w:hAnsi="Times New Roman" w:cs="Times New Roman"/>
          <w:color w:val="3F4B51"/>
          <w:sz w:val="28"/>
          <w:szCs w:val="28"/>
          <w:lang w:eastAsia="ru-RU"/>
        </w:rPr>
        <w:br/>
        <w:t>Итак, автор взял натуру более глубокую, приписал ей более глубокое уклонение от жизни, чем другие писатели, касавшиеся нигилизма. Цель его была - изобразить страдания, которые терпит живой человек, дойдя до такого разрыва с жизнью. &lt;…&gt;</w:t>
      </w:r>
      <w:r w:rsidRPr="00A51E3F">
        <w:rPr>
          <w:rFonts w:ascii="Times New Roman" w:eastAsia="Times New Roman" w:hAnsi="Times New Roman" w:cs="Times New Roman"/>
          <w:color w:val="3F4B51"/>
          <w:sz w:val="28"/>
          <w:szCs w:val="28"/>
          <w:lang w:eastAsia="ru-RU"/>
        </w:rPr>
        <w:br/>
        <w:t>"Разве я старушонку убил? - говорит он Соне. - Я себя убил, а не старушонку. Так-таки разом и ухлопал себя навеки!.. А старушонку эту черт убил, а не я…" &lt;…&gt;</w:t>
      </w:r>
      <w:r w:rsidRPr="00A51E3F">
        <w:rPr>
          <w:rFonts w:ascii="Times New Roman" w:eastAsia="Times New Roman" w:hAnsi="Times New Roman" w:cs="Times New Roman"/>
          <w:color w:val="3F4B51"/>
          <w:sz w:val="28"/>
          <w:szCs w:val="28"/>
          <w:lang w:eastAsia="ru-RU"/>
        </w:rPr>
        <w:br/>
        <w:t>Итак, в первый раз перед нами изображен нигилист несчастный, нигилист глубоко человечески страдающий. &lt;…&gt; &lt;Автор&gt; изобразил нам нигилизм не как жалкое и дикое явление, а в трагическом виде, как искажение души, сопровождаемое жестким страданием. По своему всегдашнему обычаю, он представил нам человека в самом убийце, как умел отыскать людей и во всех блудницах, пьяницах и других жалких лицах, которыми обставил своего героя.</w:t>
      </w:r>
      <w:r w:rsidRPr="00A51E3F">
        <w:rPr>
          <w:rFonts w:ascii="Times New Roman" w:eastAsia="Times New Roman" w:hAnsi="Times New Roman" w:cs="Times New Roman"/>
          <w:color w:val="3F4B51"/>
          <w:sz w:val="28"/>
          <w:szCs w:val="28"/>
          <w:lang w:eastAsia="ru-RU"/>
        </w:rPr>
        <w:br/>
        <w:t>Автор взял нигилизм в самом крайнем своем развитии, в той точке, дальше которой уже почти некуда идти. Но заметим, что сущность каждого явления всегда обнаруживается не в его обыкновенных ходячих формах, а именно в крайних высших ситуациях развития. &lt;…&gt; Возьмем, например, Базарова (в "Отцах и детях" Тургенева), первого нигилиста, явившегося в нашей литературе. Этот высокомерный, самолюбивый человек скорее отталкивает, чем привлекает. Да он и не просит нашего сочувствия, он самодоволен. Пусть читатель переберет потом все хорошо знакомые формы нигилизма. Молодая девушка обрезает свою великолепную косу и надевает синие очки. Со стороны безобразно, а между тем она очень довольна собою, как будто надела наряд красивее того, который прежде носила. &lt;…&gt; Пойдем далее - девушка уходит от родителей и совершенно теоретически отдается некоторому юноше, чуждому предрассудков и толкующему ей о необходимости завести на каком-нибудь необитаемом острове новое человечество. Или бывает иначе. Брат девушки сам устраивает ее гражданский брак со своим приятелем. Точно так же на основании теории муж бросает жену. Жена мужа и устраивается коммуна, в которой случается, что один мужчина имеет связь с двумя женщинами, красноречиво проповедуя им, что ревность - фальшивое чувство.</w:t>
      </w:r>
      <w:r w:rsidRPr="00A51E3F">
        <w:rPr>
          <w:rFonts w:ascii="Times New Roman" w:eastAsia="Times New Roman" w:hAnsi="Times New Roman" w:cs="Times New Roman"/>
          <w:color w:val="3F4B51"/>
          <w:sz w:val="28"/>
          <w:szCs w:val="28"/>
          <w:lang w:eastAsia="ru-RU"/>
        </w:rPr>
        <w:br/>
      </w:r>
      <w:r w:rsidRPr="00A51E3F">
        <w:rPr>
          <w:rFonts w:ascii="Times New Roman" w:eastAsia="Times New Roman" w:hAnsi="Times New Roman" w:cs="Times New Roman"/>
          <w:color w:val="3F4B51"/>
          <w:sz w:val="28"/>
          <w:szCs w:val="28"/>
          <w:lang w:eastAsia="ru-RU"/>
        </w:rPr>
        <w:lastRenderedPageBreak/>
        <w:t>И что же? Вся эта ломка самих себя, все это искажение жизни совершается совершенно хладнокровно. Все довольны и счастливы, смотрят на себя с великим уважением и гонят от себя всякие нелепые чувства, мешающие людям идти по пути прогресса. Спрашивается, каким же образом можно отнестись к этим людям? Всего легче смеяться над ними и презирать их. Так как они сами упорно выдают себя за каких-то счастливцев, то общество не чувствует в себе никакого позыва пожалеть их - скорее оно бывает расположено видеть в этом бесстрастном и холодном коверканье своей и чужой жизни присутствие каких-нибудь темных страстей, например, сластолюбия.</w:t>
      </w:r>
      <w:r w:rsidRPr="00A51E3F">
        <w:rPr>
          <w:rFonts w:ascii="Times New Roman" w:eastAsia="Times New Roman" w:hAnsi="Times New Roman" w:cs="Times New Roman"/>
          <w:color w:val="3F4B51"/>
          <w:sz w:val="28"/>
          <w:szCs w:val="28"/>
          <w:lang w:eastAsia="ru-RU"/>
        </w:rPr>
        <w:br/>
        <w:t>Между тем, в сущности, ведь их следует пожалеть. Ведь нет никакого сомнения, что душа у них все-таки просыпается со своими вечными требованиями. Притом не все же они пусты и сухи. Есть, конечно, и между ними люди, в которых эта ломка своей природы, отзовется долгими, неизгладимыми страданиями. И следовательно, ко всем им, ко всей этой сфере кажущихся счастливцев, устаивающих свою жизнь на новых основаниях можно обратиться со словами любящей Сони: что вы над собою сделали?</w:t>
      </w:r>
      <w:r w:rsidRPr="00A51E3F">
        <w:rPr>
          <w:rFonts w:ascii="Times New Roman" w:eastAsia="Times New Roman" w:hAnsi="Times New Roman" w:cs="Times New Roman"/>
          <w:color w:val="3F4B51"/>
          <w:sz w:val="28"/>
          <w:szCs w:val="28"/>
          <w:lang w:eastAsia="ru-RU"/>
        </w:rPr>
        <w:br/>
        <w:t>От девушки, из теории, обстригающей себе косу, до Раскольникова, из теории убивающего старуху, расстояние велико, но все-таки это явления однородные. Ведь и косы жалко, так как же не пожалеть погубившего себя Раскольникова? Сожаление - вот то отношение, в которое автор стал к нигилизму, - отношение почти новое, а в такой силе, в какой оно здесь является, никем еще не развитое.</w:t>
      </w:r>
      <w:r w:rsidRPr="00A51E3F">
        <w:rPr>
          <w:rFonts w:ascii="Times New Roman" w:eastAsia="Times New Roman" w:hAnsi="Times New Roman" w:cs="Times New Roman"/>
          <w:color w:val="3F4B51"/>
          <w:sz w:val="28"/>
          <w:szCs w:val="28"/>
          <w:lang w:eastAsia="ru-RU"/>
        </w:rPr>
        <w:br/>
        <w:t xml:space="preserve">&lt;…&gt; всем известно, что нигилисты и нигилистки бросают своих родных, теряют своих жен, лишаются своих кос и своей девичьей чести и т.д. не только без горя и печали, но совершено хладнокровно и даже с гордостью и торжеством. И вот в романе Достоевского многим мерещится точно такое же изображение. То есть как будто некто совершает убийство, считая себя правым, и, следовательно, хладнокровно и оставаясь вполне спокойным. Так, вероятно, совершали фанатики свои поджоги и свои тайные убийства. &lt;…&gt; Есть ли же что-нибудь подобное в романе г. Достоевского? Вся сущность романа заключается в том, что Раскольников хотя и считает себя правым, но совершает свое дело не хладнокровно, и не только не остается спокойным, а </w:t>
      </w:r>
      <w:r w:rsidRPr="00A51E3F">
        <w:rPr>
          <w:rFonts w:ascii="Times New Roman" w:eastAsia="Times New Roman" w:hAnsi="Times New Roman" w:cs="Times New Roman"/>
          <w:color w:val="3F4B51"/>
          <w:sz w:val="28"/>
          <w:szCs w:val="28"/>
          <w:lang w:eastAsia="ru-RU"/>
        </w:rPr>
        <w:lastRenderedPageBreak/>
        <w:t>подвергается жестоким мукам.</w:t>
      </w:r>
      <w:r w:rsidRPr="00A51E3F">
        <w:rPr>
          <w:rFonts w:ascii="Times New Roman" w:eastAsia="Times New Roman" w:hAnsi="Times New Roman" w:cs="Times New Roman"/>
          <w:color w:val="3F4B51"/>
          <w:sz w:val="28"/>
          <w:szCs w:val="28"/>
          <w:lang w:eastAsia="ru-RU"/>
        </w:rPr>
        <w:br/>
        <w:t xml:space="preserve">&lt;…&gt; "О, отрицатели и мудрецы в пятачок серебра, - восклицает он, - зачем вы останавливаетесь на полдороге!" Нужно всегда помнить, что жизнь, натура останавливает нигилистов, как и других людей, не только на полдороге, но даже и на первом шаге какой-нибудь дороги, да притом, что и дороги у них бывают различные. Это сопротивление жизни, этот ее отпор против власти теорий и фантазий потрясающим образом представлены </w:t>
      </w:r>
      <w:proofErr w:type="spellStart"/>
      <w:r w:rsidRPr="00A51E3F">
        <w:rPr>
          <w:rFonts w:ascii="Times New Roman" w:eastAsia="Times New Roman" w:hAnsi="Times New Roman" w:cs="Times New Roman"/>
          <w:color w:val="3F4B51"/>
          <w:sz w:val="28"/>
          <w:szCs w:val="28"/>
          <w:lang w:eastAsia="ru-RU"/>
        </w:rPr>
        <w:t>г.Достоевским</w:t>
      </w:r>
      <w:proofErr w:type="spellEnd"/>
      <w:r w:rsidRPr="00A51E3F">
        <w:rPr>
          <w:rFonts w:ascii="Times New Roman" w:eastAsia="Times New Roman" w:hAnsi="Times New Roman" w:cs="Times New Roman"/>
          <w:color w:val="3F4B51"/>
          <w:sz w:val="28"/>
          <w:szCs w:val="28"/>
          <w:lang w:eastAsia="ru-RU"/>
        </w:rPr>
        <w:t>. Показать, как в душе человека борется жизнь и теория, показать эту схватку на том случае, где она доходит до высшей степени силы, и показать, что победа осталась за жизнью - такова была задача романа.</w:t>
      </w:r>
      <w:r w:rsidRPr="00A51E3F">
        <w:rPr>
          <w:rFonts w:ascii="Times New Roman" w:eastAsia="Times New Roman" w:hAnsi="Times New Roman" w:cs="Times New Roman"/>
          <w:color w:val="3F4B51"/>
          <w:sz w:val="28"/>
          <w:szCs w:val="28"/>
          <w:lang w:eastAsia="ru-RU"/>
        </w:rPr>
        <w:br/>
        <w:t>То же самое нужно, конечно, отнести и к другим явлениям, ко всем бесчисленным формам столкновения теории с жизнью. Везде жизнь останавливает противное ей движение, везде успешно борется с насилием, которое над нею делают. &lt;…&gt;</w:t>
      </w:r>
      <w:r w:rsidRPr="00A51E3F">
        <w:rPr>
          <w:rFonts w:ascii="Times New Roman" w:eastAsia="Times New Roman" w:hAnsi="Times New Roman" w:cs="Times New Roman"/>
          <w:color w:val="3F4B51"/>
          <w:sz w:val="28"/>
          <w:szCs w:val="28"/>
          <w:lang w:eastAsia="ru-RU"/>
        </w:rPr>
        <w:br/>
        <w:t>Роман написан объективною манерою, при которой автор не говорит в отвлеченных выражениях об уме, характере своих героев, а прямо заставляет их действовать, мыслить и чувствовать. Раскольникова же. Как главное действующее лицо, автор в особенности почти ни в чем не характеризует от себя; но везде Раскольников является человеком с задатками ясного ума, твердого характера, благородного сердца. Таков он во всех других поступках, кроме своего преступления. &lt;…&gt;</w:t>
      </w:r>
      <w:r w:rsidRPr="00A51E3F">
        <w:rPr>
          <w:rFonts w:ascii="Times New Roman" w:eastAsia="Times New Roman" w:hAnsi="Times New Roman" w:cs="Times New Roman"/>
          <w:color w:val="3F4B51"/>
          <w:sz w:val="28"/>
          <w:szCs w:val="28"/>
          <w:lang w:eastAsia="ru-RU"/>
        </w:rPr>
        <w:br/>
        <w:t>Автор, очевидно, хотел представить крепкую душу, человека, исполненного жизни, а не слабосильного и помешанного. Тайна авторских желаний в особенности ясно открывается в словах, вложенных им в уста Свидригайлова. Свидригайлов объясняет сестре Раскольникова поступок ее брата и говорит:</w:t>
      </w:r>
      <w:r w:rsidRPr="00A51E3F">
        <w:rPr>
          <w:rFonts w:ascii="Times New Roman" w:eastAsia="Times New Roman" w:hAnsi="Times New Roman" w:cs="Times New Roman"/>
          <w:color w:val="3F4B51"/>
          <w:sz w:val="28"/>
          <w:szCs w:val="28"/>
          <w:lang w:eastAsia="ru-RU"/>
        </w:rPr>
        <w:br/>
        <w:t>"Теперь все помутилось, то есть оно и никогда в порядке-то особенном не было. Русские люди вообще широкие люди, Авдотья Романовна. Широкие, как их земля, и чрезвычайно склонны к фантастическому., к беспорядочному; но беда быть широким без особенной гениальности &lt;…&gt;".</w:t>
      </w:r>
      <w:r w:rsidRPr="00A51E3F">
        <w:rPr>
          <w:rFonts w:ascii="Times New Roman" w:eastAsia="Times New Roman" w:hAnsi="Times New Roman" w:cs="Times New Roman"/>
          <w:color w:val="3F4B51"/>
          <w:sz w:val="28"/>
          <w:szCs w:val="28"/>
          <w:lang w:eastAsia="ru-RU"/>
        </w:rPr>
        <w:br/>
        <w:t xml:space="preserve">Здесь открывается вся дальность замыслов автора. Он хотел изобразить широкую русскую натуру, то есть натуру живучую, мало склонную идти по пробитым, торным колеям жизни, способную жить и чувствовать на разные </w:t>
      </w:r>
      <w:r w:rsidRPr="00A51E3F">
        <w:rPr>
          <w:rFonts w:ascii="Times New Roman" w:eastAsia="Times New Roman" w:hAnsi="Times New Roman" w:cs="Times New Roman"/>
          <w:color w:val="3F4B51"/>
          <w:sz w:val="28"/>
          <w:szCs w:val="28"/>
          <w:lang w:eastAsia="ru-RU"/>
        </w:rPr>
        <w:lastRenderedPageBreak/>
        <w:t>лады. Такую натуру, живую и вместе неопределенную, автор окружил средою, в которой все помутилось, в которой особенно священных преданий давно уже не существует. &lt;…&gt;</w:t>
      </w:r>
      <w:r w:rsidRPr="00A51E3F">
        <w:rPr>
          <w:rFonts w:ascii="Times New Roman" w:eastAsia="Times New Roman" w:hAnsi="Times New Roman" w:cs="Times New Roman"/>
          <w:color w:val="3F4B51"/>
          <w:sz w:val="28"/>
          <w:szCs w:val="28"/>
          <w:lang w:eastAsia="ru-RU"/>
        </w:rPr>
        <w:br/>
        <w:t>Раскольников есть &lt;…&gt; человек, которому очень хочется жить, которому поскорее нужен выход, нужно дело. Такие люди не могут оставаться в бездействии; жажда жизни, какой бы то ни было, но только сейчас, поскорее, доводит их до нелепостей, до ломки своей души и даже до полной гибели.</w:t>
      </w:r>
      <w:r w:rsidRPr="00A51E3F">
        <w:rPr>
          <w:rFonts w:ascii="Times New Roman" w:eastAsia="Times New Roman" w:hAnsi="Times New Roman" w:cs="Times New Roman"/>
          <w:color w:val="3F4B51"/>
          <w:sz w:val="28"/>
          <w:szCs w:val="28"/>
          <w:lang w:eastAsia="ru-RU"/>
        </w:rPr>
        <w:br/>
        <w:t>&lt;…&gt; Главный корень, из которого выросло чудовищное намерение Раскольникова, заключается в некоторой теории, которую он неоднократно и последовательно развивает; самое же убийство произошло из непременного желания приложить к делу свою теорию. &lt;…&gt;</w:t>
      </w:r>
      <w:r w:rsidRPr="00A51E3F">
        <w:rPr>
          <w:rFonts w:ascii="Times New Roman" w:eastAsia="Times New Roman" w:hAnsi="Times New Roman" w:cs="Times New Roman"/>
          <w:color w:val="3F4B51"/>
          <w:sz w:val="28"/>
          <w:szCs w:val="28"/>
          <w:lang w:eastAsia="ru-RU"/>
        </w:rPr>
        <w:br/>
        <w:t>В чем же заключается та теория, которая так увлекла и замучила этого юношу? В романе она во многих местах излагается подробно и отчетливо; это очень ясная и логически-связная теория. Притом она не поражает чем-либо странным; это не логика сумасшедшего; напротив, по замечанию Разумихина, "это не ново и похоже на все, что мы тысячу раз читали и слышали".</w:t>
      </w:r>
      <w:r w:rsidRPr="00A51E3F">
        <w:rPr>
          <w:rFonts w:ascii="Times New Roman" w:eastAsia="Times New Roman" w:hAnsi="Times New Roman" w:cs="Times New Roman"/>
          <w:color w:val="3F4B51"/>
          <w:sz w:val="28"/>
          <w:szCs w:val="28"/>
          <w:lang w:eastAsia="ru-RU"/>
        </w:rPr>
        <w:br/>
        <w:t>Эту теорию, как нам кажется. Можно свести на три главные точки. Первая состоит в очень гордом, презрительном взгляде на людей, основанном на сознании своего умственного превосходства. Раскольников был очень горд в этом отношении. &lt;….&gt; Из этой гордости рождается презрительный, высокомерный взгляд на людей, как бы отрицание у них прав на человеческое достоинство. Старуха процентщица, для Раскольникова, есть вошь, а не человек. &lt;…&gt;</w:t>
      </w:r>
      <w:r w:rsidRPr="00A51E3F">
        <w:rPr>
          <w:rFonts w:ascii="Times New Roman" w:eastAsia="Times New Roman" w:hAnsi="Times New Roman" w:cs="Times New Roman"/>
          <w:color w:val="3F4B51"/>
          <w:sz w:val="28"/>
          <w:szCs w:val="28"/>
          <w:lang w:eastAsia="ru-RU"/>
        </w:rPr>
        <w:br/>
        <w:t>Второй пункт теории заключается в известном взгляде на ход человеческих дел, на историю; взгляд этот прямо вытекает из презрительного взгляда на людей вообще.&lt;…&gt;</w:t>
      </w:r>
      <w:r w:rsidRPr="00A51E3F">
        <w:rPr>
          <w:rFonts w:ascii="Times New Roman" w:eastAsia="Times New Roman" w:hAnsi="Times New Roman" w:cs="Times New Roman"/>
          <w:color w:val="3F4B51"/>
          <w:sz w:val="28"/>
          <w:szCs w:val="28"/>
          <w:lang w:eastAsia="ru-RU"/>
        </w:rPr>
        <w:br/>
        <w:t xml:space="preserve">Читатели, конечно, хорошо знают эти отрицания правды и смысла в истории. Тот взгляд на исторические явления, по которому все они происходили от насилия, опиравшегося на заблуждения. Этот взгляд, взгляд просвещенного деспотизма, породил на западе Европы огромные революции и до сих пор порождает там людей, которые разрешают себе все средства, чтобы изменить ход всемирной истории, которые считают себя вправе домогаться места законодателей и учредителей нового, разумного порядка вещей. Эти люди </w:t>
      </w:r>
      <w:r w:rsidRPr="00A51E3F">
        <w:rPr>
          <w:rFonts w:ascii="Times New Roman" w:eastAsia="Times New Roman" w:hAnsi="Times New Roman" w:cs="Times New Roman"/>
          <w:color w:val="3F4B51"/>
          <w:sz w:val="28"/>
          <w:szCs w:val="28"/>
          <w:lang w:eastAsia="ru-RU"/>
        </w:rPr>
        <w:lastRenderedPageBreak/>
        <w:t xml:space="preserve">уже не живут под каким-нибудь авторитетом, потому что сами поставляют себя авторитетом для человечества. &lt;…&gt; эти люди действуют, считая своею целью благом человечества, и они имеют дело с </w:t>
      </w:r>
      <w:proofErr w:type="spellStart"/>
      <w:r w:rsidRPr="00A51E3F">
        <w:rPr>
          <w:rFonts w:ascii="Times New Roman" w:eastAsia="Times New Roman" w:hAnsi="Times New Roman" w:cs="Times New Roman"/>
          <w:color w:val="3F4B51"/>
          <w:sz w:val="28"/>
          <w:szCs w:val="28"/>
          <w:lang w:eastAsia="ru-RU"/>
        </w:rPr>
        <w:t>историею</w:t>
      </w:r>
      <w:proofErr w:type="spellEnd"/>
      <w:r w:rsidRPr="00A51E3F">
        <w:rPr>
          <w:rFonts w:ascii="Times New Roman" w:eastAsia="Times New Roman" w:hAnsi="Times New Roman" w:cs="Times New Roman"/>
          <w:color w:val="3F4B51"/>
          <w:sz w:val="28"/>
          <w:szCs w:val="28"/>
          <w:lang w:eastAsia="ru-RU"/>
        </w:rPr>
        <w:t xml:space="preserve"> народов. Поэтому, с одной стороны, их усилия получают характер бескорыстия, самоотвержения, с другой стороны, их деятельность никогда не бывает удачною. История их не слушается и идет своим порядком. Глупые народы не понимают того блага, которое им предлагают умные люди.</w:t>
      </w:r>
      <w:r w:rsidRPr="00A51E3F">
        <w:rPr>
          <w:rFonts w:ascii="Times New Roman" w:eastAsia="Times New Roman" w:hAnsi="Times New Roman" w:cs="Times New Roman"/>
          <w:color w:val="3F4B51"/>
          <w:sz w:val="28"/>
          <w:szCs w:val="28"/>
          <w:lang w:eastAsia="ru-RU"/>
        </w:rPr>
        <w:br/>
        <w:t>Под влиянием эгоизма молодости Раскольников сделал еще один шаг на пути этих мнений. Этот-то шаг и составляет ту мысль, которая, по его словам, выдумалась у него одного и, которой никто никогда еще не выдумывал. Таким образом, он дошел до третьего и последнего пункта своей теории. Приведем место, где всего ярче высказывается эта мысль. Раскольников смеется про селя над социалистами:</w:t>
      </w:r>
      <w:r w:rsidRPr="00A51E3F">
        <w:rPr>
          <w:rFonts w:ascii="Times New Roman" w:eastAsia="Times New Roman" w:hAnsi="Times New Roman" w:cs="Times New Roman"/>
          <w:color w:val="3F4B51"/>
          <w:sz w:val="28"/>
          <w:szCs w:val="28"/>
          <w:lang w:eastAsia="ru-RU"/>
        </w:rPr>
        <w:br/>
        <w:t xml:space="preserve">"За что давеча дурачок Разумихин социалистов бранил? Трудолюбивый народ и торговый: общим </w:t>
      </w:r>
      <w:proofErr w:type="spellStart"/>
      <w:r w:rsidRPr="00A51E3F">
        <w:rPr>
          <w:rFonts w:ascii="Times New Roman" w:eastAsia="Times New Roman" w:hAnsi="Times New Roman" w:cs="Times New Roman"/>
          <w:color w:val="3F4B51"/>
          <w:sz w:val="28"/>
          <w:szCs w:val="28"/>
          <w:lang w:eastAsia="ru-RU"/>
        </w:rPr>
        <w:t>счастием</w:t>
      </w:r>
      <w:proofErr w:type="spellEnd"/>
      <w:r w:rsidRPr="00A51E3F">
        <w:rPr>
          <w:rFonts w:ascii="Times New Roman" w:eastAsia="Times New Roman" w:hAnsi="Times New Roman" w:cs="Times New Roman"/>
          <w:color w:val="3F4B51"/>
          <w:sz w:val="28"/>
          <w:szCs w:val="28"/>
          <w:lang w:eastAsia="ru-RU"/>
        </w:rPr>
        <w:t xml:space="preserve"> занимается…. Нет, мне жизнь однажды дается и никогда ее больше не будет; я не хочу дожидаться всеобщего счастья. Я и сам хочу жить, а то лучше уж и не жить. Что же? Я только не захотел проходить мимо голодной матери, зажимая в кармане свой рубль, в ожидании "всеобщего счастья". "Несу, дескать, кирпичик на всеобщее </w:t>
      </w:r>
      <w:proofErr w:type="spellStart"/>
      <w:r w:rsidRPr="00A51E3F">
        <w:rPr>
          <w:rFonts w:ascii="Times New Roman" w:eastAsia="Times New Roman" w:hAnsi="Times New Roman" w:cs="Times New Roman"/>
          <w:color w:val="3F4B51"/>
          <w:sz w:val="28"/>
          <w:szCs w:val="28"/>
          <w:lang w:eastAsia="ru-RU"/>
        </w:rPr>
        <w:t>счастие</w:t>
      </w:r>
      <w:proofErr w:type="spellEnd"/>
      <w:r w:rsidRPr="00A51E3F">
        <w:rPr>
          <w:rFonts w:ascii="Times New Roman" w:eastAsia="Times New Roman" w:hAnsi="Times New Roman" w:cs="Times New Roman"/>
          <w:color w:val="3F4B51"/>
          <w:sz w:val="28"/>
          <w:szCs w:val="28"/>
          <w:lang w:eastAsia="ru-RU"/>
        </w:rPr>
        <w:t xml:space="preserve"> и оттого ощущаю спокойствие сердца". ""Нельзя-с! Зачем же в меня-то пропустили? Я ведь всего однажды живу, я тоже хочу…".</w:t>
      </w:r>
      <w:r w:rsidRPr="00A51E3F">
        <w:rPr>
          <w:rFonts w:ascii="Times New Roman" w:eastAsia="Times New Roman" w:hAnsi="Times New Roman" w:cs="Times New Roman"/>
          <w:color w:val="3F4B51"/>
          <w:sz w:val="28"/>
          <w:szCs w:val="28"/>
          <w:lang w:eastAsia="ru-RU"/>
        </w:rPr>
        <w:br/>
        <w:t>И вот Раскольников решился нарушить обыкновенный ход дел и дозволить себе всякие средства не для того, чтобы изменить ход всемирной истории, а для изменения своей личной судьбы и судьбы своих близких.</w:t>
      </w:r>
      <w:r w:rsidRPr="00A51E3F">
        <w:rPr>
          <w:rFonts w:ascii="Times New Roman" w:eastAsia="Times New Roman" w:hAnsi="Times New Roman" w:cs="Times New Roman"/>
          <w:color w:val="3F4B51"/>
          <w:sz w:val="28"/>
          <w:szCs w:val="28"/>
          <w:lang w:eastAsia="ru-RU"/>
        </w:rPr>
        <w:br/>
        <w:t>Таковы цели, которые имел в виду Раскольников. Но эти цели не составляли прямых побуждений к преступлению, Они могли внушить Раскольникову самые разнообразные усилия; непременное убийство никак логически из них не вытекает. Напротив, оно строго вытекает из его эгоистический теории .Вот почему тотчас после приведенной речи сам Раскольников начинает говорить, что "это не то", что он "врет, давно уже врет" и пр. Очевидно главное, что его двигало, что распаляло его воображение, было требование приложить свою теорию, осуществить на деле то, что позволил себе в мысли.</w:t>
      </w:r>
      <w:r w:rsidRPr="00A51E3F">
        <w:rPr>
          <w:rFonts w:ascii="Times New Roman" w:eastAsia="Times New Roman" w:hAnsi="Times New Roman" w:cs="Times New Roman"/>
          <w:color w:val="3F4B51"/>
          <w:sz w:val="28"/>
          <w:szCs w:val="28"/>
          <w:lang w:eastAsia="ru-RU"/>
        </w:rPr>
        <w:br/>
        <w:t>В другом месте он ясно высказывает это главное побуждение к преступлению.</w:t>
      </w:r>
      <w:r w:rsidRPr="00A51E3F">
        <w:rPr>
          <w:rFonts w:ascii="Times New Roman" w:eastAsia="Times New Roman" w:hAnsi="Times New Roman" w:cs="Times New Roman"/>
          <w:color w:val="3F4B51"/>
          <w:sz w:val="28"/>
          <w:szCs w:val="28"/>
          <w:lang w:eastAsia="ru-RU"/>
        </w:rPr>
        <w:br/>
      </w:r>
      <w:r w:rsidRPr="00A51E3F">
        <w:rPr>
          <w:rFonts w:ascii="Times New Roman" w:eastAsia="Times New Roman" w:hAnsi="Times New Roman" w:cs="Times New Roman"/>
          <w:color w:val="3F4B51"/>
          <w:sz w:val="28"/>
          <w:szCs w:val="28"/>
          <w:lang w:eastAsia="ru-RU"/>
        </w:rPr>
        <w:lastRenderedPageBreak/>
        <w:t>"Старушонка вздор! - думал он горячо и порывисто, - старуха пожалуй что и ошибка, не в ней и дело! Старуха была только болезнь… я переступить поскорее хотел… я не человека убил, я принцип убил!".</w:t>
      </w:r>
      <w:r w:rsidRPr="00A51E3F">
        <w:rPr>
          <w:rFonts w:ascii="Times New Roman" w:eastAsia="Times New Roman" w:hAnsi="Times New Roman" w:cs="Times New Roman"/>
          <w:color w:val="3F4B51"/>
          <w:sz w:val="28"/>
          <w:szCs w:val="28"/>
          <w:lang w:eastAsia="ru-RU"/>
        </w:rPr>
        <w:br/>
        <w:t>Вот самая суть преступления. Это убийство принципа. Не три тысячи рублей тянули Раскольникова; странно сказать, между тем верно - что если бы эти деньги могли остаться ему через воровство, плутовство в карты или другое мелочное мошенничество, он едва ли бы на него решился. Его тянуло убить принцип, дозволить себе то, что наиболее запрещено. Теоретик не знал, что, убивая принцип, он вместе c тем покушается на самую жизнь своей души; но, убивши, он по страшным мукам своим понял, какое преступление он совершил. &lt;…&gt;</w:t>
      </w:r>
      <w:r w:rsidRPr="00A51E3F">
        <w:rPr>
          <w:rFonts w:ascii="Times New Roman" w:eastAsia="Times New Roman" w:hAnsi="Times New Roman" w:cs="Times New Roman"/>
          <w:color w:val="3F4B51"/>
          <w:sz w:val="28"/>
          <w:szCs w:val="28"/>
          <w:lang w:eastAsia="ru-RU"/>
        </w:rPr>
        <w:br/>
        <w:t>&lt;…&gt; Весь роман сосредоточивается около одного поступка, около того, как родилось и совершилось некоторое действие и какие повлекло за собою последствия в душе совершившего. Так роман и называется, на нем надписано не имя человека, а название события, с ним случившегося. Предмет обозначен вполне ясно: дело идет о преступлении и наказании. &lt;…&gt; Удивительно типично изображены все те процессы, которые совершаются в душе преступника; вот что составляет главную тему романа и что поражает в нем читателей. Живо и глубоко схвачено в нем то, как идея преступления зарождается и укрепляется в человеке, как борется с нею душа, инстинктивно чувствуя ужас этой идеи, как человек, вскормивший в себе злую мысль, почти лишается наконец воли и разума и слепо повинуется ей, как он механически совершает преступление, долго созревавшее в нем органически, как пробуждается в нем потом боязнь, подозрительность, злоба к людям, от которых ему грозит кара, как начинает он чувствовать омерзение к себе и к своему делу, как прикосновение живой и теплой жизни пробуждает в нем муки бессознательного раскаяния &lt;…&gt;</w:t>
      </w:r>
      <w:r w:rsidRPr="00A51E3F">
        <w:rPr>
          <w:rFonts w:ascii="Times New Roman" w:eastAsia="Times New Roman" w:hAnsi="Times New Roman" w:cs="Times New Roman"/>
          <w:color w:val="3F4B51"/>
          <w:sz w:val="28"/>
          <w:szCs w:val="28"/>
          <w:lang w:eastAsia="ru-RU"/>
        </w:rPr>
        <w:br/>
        <w:t xml:space="preserve">Самолюбие и то озлобление, которое от него происходит, вот те черты Раскольникова, на которые оперлась идея преступления. &lt;…&gt; Но природа в нем возмущается, и им овладевает чувство бесконечного отвращения Его вдруг что-то тянет к людям, и он сходится с Мармеладовым, провожает его домой и видит его семейство Эта картина возбуждает в нем опять прилив злобы, и недобрая мысль опять воскресает Получается письмо от матери с дурными вестями- сестра жертвует собой для блага матери и брата </w:t>
      </w:r>
      <w:r w:rsidRPr="00A51E3F">
        <w:rPr>
          <w:rFonts w:ascii="Times New Roman" w:eastAsia="Times New Roman" w:hAnsi="Times New Roman" w:cs="Times New Roman"/>
          <w:color w:val="3F4B51"/>
          <w:sz w:val="28"/>
          <w:szCs w:val="28"/>
          <w:lang w:eastAsia="ru-RU"/>
        </w:rPr>
        <w:lastRenderedPageBreak/>
        <w:t>Озлобление Раскольникова достигает высшей степени &lt;…&gt;</w:t>
      </w:r>
      <w:r w:rsidRPr="00A51E3F">
        <w:rPr>
          <w:rFonts w:ascii="Times New Roman" w:eastAsia="Times New Roman" w:hAnsi="Times New Roman" w:cs="Times New Roman"/>
          <w:color w:val="3F4B51"/>
          <w:sz w:val="28"/>
          <w:szCs w:val="28"/>
          <w:lang w:eastAsia="ru-RU"/>
        </w:rPr>
        <w:br/>
        <w:t>Раскольников уже не владеет собой, мысль его одолела. Встреча с девушкой, которая только что увлечена на путь порока, еще глубже вонзает ему в сердце сожаление о сестре. Инстинктивно стараясь уйти от своей злой мысли, он направляется к Разумихину. Но он не понимает себя и, опомнившись, решает: "К Ра-</w:t>
      </w:r>
      <w:proofErr w:type="spellStart"/>
      <w:r w:rsidRPr="00A51E3F">
        <w:rPr>
          <w:rFonts w:ascii="Times New Roman" w:eastAsia="Times New Roman" w:hAnsi="Times New Roman" w:cs="Times New Roman"/>
          <w:color w:val="3F4B51"/>
          <w:sz w:val="28"/>
          <w:szCs w:val="28"/>
          <w:lang w:eastAsia="ru-RU"/>
        </w:rPr>
        <w:t>зумихину</w:t>
      </w:r>
      <w:proofErr w:type="spellEnd"/>
      <w:r w:rsidRPr="00A51E3F">
        <w:rPr>
          <w:rFonts w:ascii="Times New Roman" w:eastAsia="Times New Roman" w:hAnsi="Times New Roman" w:cs="Times New Roman"/>
          <w:color w:val="3F4B51"/>
          <w:sz w:val="28"/>
          <w:szCs w:val="28"/>
          <w:lang w:eastAsia="ru-RU"/>
        </w:rPr>
        <w:t xml:space="preserve"> я на другой день, после того пойду, когда уже то будет кончено и когда все по-новому пойдет..."</w:t>
      </w:r>
      <w:r w:rsidRPr="00A51E3F">
        <w:rPr>
          <w:rFonts w:ascii="Times New Roman" w:eastAsia="Times New Roman" w:hAnsi="Times New Roman" w:cs="Times New Roman"/>
          <w:color w:val="3F4B51"/>
          <w:sz w:val="28"/>
          <w:szCs w:val="28"/>
          <w:lang w:eastAsia="ru-RU"/>
        </w:rPr>
        <w:br/>
        <w:t xml:space="preserve">Но еще раз, в последний раз со всею силою пробуждается в нем душа. Он уходит куда-нибудь дальше от того дома, где "в углу, в этом ужасном шкафу и созревало все это". На дороге он засыпает на скамейке парка и видит томительный сон, в котором выражается протест души против задуманного дела. Он видит себя мальчиком, надрывающимся от жалости при виде бесчеловечно убиваемой лошади. Проснувшись, подавленный впечатлениями сна, он наконец ясно чувствует, как противится его природа замышляемому им преступлению. "Я не вытерплю, не вытерплю!" - повторяет он.&lt;…&gt; Рассказывать дальше - почти невозможно. Раскольников, измученный и истомленный своею внутреннею </w:t>
      </w:r>
      <w:proofErr w:type="spellStart"/>
      <w:r w:rsidRPr="00A51E3F">
        <w:rPr>
          <w:rFonts w:ascii="Times New Roman" w:eastAsia="Times New Roman" w:hAnsi="Times New Roman" w:cs="Times New Roman"/>
          <w:color w:val="3F4B51"/>
          <w:sz w:val="28"/>
          <w:szCs w:val="28"/>
          <w:lang w:eastAsia="ru-RU"/>
        </w:rPr>
        <w:t>борьбою</w:t>
      </w:r>
      <w:proofErr w:type="spellEnd"/>
      <w:r w:rsidRPr="00A51E3F">
        <w:rPr>
          <w:rFonts w:ascii="Times New Roman" w:eastAsia="Times New Roman" w:hAnsi="Times New Roman" w:cs="Times New Roman"/>
          <w:color w:val="3F4B51"/>
          <w:sz w:val="28"/>
          <w:szCs w:val="28"/>
          <w:lang w:eastAsia="ru-RU"/>
        </w:rPr>
        <w:t xml:space="preserve">, наконец подчиняется мысли, которую так давно растил в душе своей. Описание преступления удивительно, и его невозможно передавать другими словами. Слепо, механически выполняет Раскольников давно окрепший замысел. Душа его замерла, и он действует как во сне. У него почти нет ни соображения, ни </w:t>
      </w:r>
      <w:proofErr w:type="spellStart"/>
      <w:r w:rsidRPr="00A51E3F">
        <w:rPr>
          <w:rFonts w:ascii="Times New Roman" w:eastAsia="Times New Roman" w:hAnsi="Times New Roman" w:cs="Times New Roman"/>
          <w:color w:val="3F4B51"/>
          <w:sz w:val="28"/>
          <w:szCs w:val="28"/>
          <w:lang w:eastAsia="ru-RU"/>
        </w:rPr>
        <w:t>памяти;его</w:t>
      </w:r>
      <w:proofErr w:type="spellEnd"/>
      <w:r w:rsidRPr="00A51E3F">
        <w:rPr>
          <w:rFonts w:ascii="Times New Roman" w:eastAsia="Times New Roman" w:hAnsi="Times New Roman" w:cs="Times New Roman"/>
          <w:color w:val="3F4B51"/>
          <w:sz w:val="28"/>
          <w:szCs w:val="28"/>
          <w:lang w:eastAsia="ru-RU"/>
        </w:rPr>
        <w:t xml:space="preserve"> действия бессвязны и случайны. В нем как будто исчезло все человеческое, и только какая-то звериная хитрость, звериный инстинкт самосохранения дали ему докончить дело и спастись от поимки. Душа его умирала, а зверь был жив. После совершения преступления для Раскольникова начинается двоякий ряд мучений. Во-первых, мучения страха. Несмотря на то, что все концы спрятаны, подозрительность не оставляет его ни на минуту, и малейший повод к опасению нагоняет на него мучительный страх. Второй ряд мучений заключается в тех чувствах, которые испытывает убийца при сближении с другими людьми, с лицами, у которых нет ничего на душе, которые полны </w:t>
      </w:r>
      <w:proofErr w:type="spellStart"/>
      <w:r w:rsidRPr="00A51E3F">
        <w:rPr>
          <w:rFonts w:ascii="Times New Roman" w:eastAsia="Times New Roman" w:hAnsi="Times New Roman" w:cs="Times New Roman"/>
          <w:color w:val="3F4B51"/>
          <w:sz w:val="28"/>
          <w:szCs w:val="28"/>
          <w:lang w:eastAsia="ru-RU"/>
        </w:rPr>
        <w:t>теплотою</w:t>
      </w:r>
      <w:proofErr w:type="spellEnd"/>
      <w:r w:rsidRPr="00A51E3F">
        <w:rPr>
          <w:rFonts w:ascii="Times New Roman" w:eastAsia="Times New Roman" w:hAnsi="Times New Roman" w:cs="Times New Roman"/>
          <w:color w:val="3F4B51"/>
          <w:sz w:val="28"/>
          <w:szCs w:val="28"/>
          <w:lang w:eastAsia="ru-RU"/>
        </w:rPr>
        <w:t xml:space="preserve"> и жизнью. Сближение это происходит двояким образом. Во-первых, самого преступника тянет к живым людям, потому что ему хотелось бы стать с ними наравне, отбросить ту преграду, которую он сам положил между ними и собою &lt;…&gt; Второе обстоятельство, </w:t>
      </w:r>
      <w:r w:rsidRPr="00A51E3F">
        <w:rPr>
          <w:rFonts w:ascii="Times New Roman" w:eastAsia="Times New Roman" w:hAnsi="Times New Roman" w:cs="Times New Roman"/>
          <w:color w:val="3F4B51"/>
          <w:sz w:val="28"/>
          <w:szCs w:val="28"/>
          <w:lang w:eastAsia="ru-RU"/>
        </w:rPr>
        <w:lastRenderedPageBreak/>
        <w:t>по которому Раскольников очутился среди людей живых и имеющих близкие к нему отношения, заключается в приезде его семейства в Петербург. &lt;…&gt;</w:t>
      </w:r>
      <w:r w:rsidRPr="00A51E3F">
        <w:rPr>
          <w:rFonts w:ascii="Times New Roman" w:eastAsia="Times New Roman" w:hAnsi="Times New Roman" w:cs="Times New Roman"/>
          <w:color w:val="3F4B51"/>
          <w:sz w:val="28"/>
          <w:szCs w:val="28"/>
          <w:lang w:eastAsia="ru-RU"/>
        </w:rPr>
        <w:br/>
        <w:t>Таким образом Раскольников, бывший до тех пор одиноким и удалявшийся от людей, теперь и волею и неволею окружен людьми, с которыми связан всего ближе. &lt;…&gt;</w:t>
      </w:r>
      <w:r w:rsidRPr="00A51E3F">
        <w:rPr>
          <w:rFonts w:ascii="Times New Roman" w:eastAsia="Times New Roman" w:hAnsi="Times New Roman" w:cs="Times New Roman"/>
          <w:color w:val="3F4B51"/>
          <w:sz w:val="28"/>
          <w:szCs w:val="28"/>
          <w:lang w:eastAsia="ru-RU"/>
        </w:rPr>
        <w:br/>
        <w:t>Очень правильно также развита -известная постепенность в душевных страданиях преступника. Сперва Раскольников совершенно подавлен случившимся и даже заболевает. &lt;…&gt;</w:t>
      </w:r>
      <w:r w:rsidRPr="00A51E3F">
        <w:rPr>
          <w:rFonts w:ascii="Times New Roman" w:eastAsia="Times New Roman" w:hAnsi="Times New Roman" w:cs="Times New Roman"/>
          <w:color w:val="3F4B51"/>
          <w:sz w:val="28"/>
          <w:szCs w:val="28"/>
          <w:lang w:eastAsia="ru-RU"/>
        </w:rPr>
        <w:br/>
        <w:t xml:space="preserve">Мало-помалу, однако же, преступник становится крепче Он сходится с Разумихиным, хитрит с </w:t>
      </w:r>
      <w:proofErr w:type="spellStart"/>
      <w:r w:rsidRPr="00A51E3F">
        <w:rPr>
          <w:rFonts w:ascii="Times New Roman" w:eastAsia="Times New Roman" w:hAnsi="Times New Roman" w:cs="Times New Roman"/>
          <w:color w:val="3F4B51"/>
          <w:sz w:val="28"/>
          <w:szCs w:val="28"/>
          <w:lang w:eastAsia="ru-RU"/>
        </w:rPr>
        <w:t>Заметовым</w:t>
      </w:r>
      <w:proofErr w:type="spellEnd"/>
      <w:r w:rsidRPr="00A51E3F">
        <w:rPr>
          <w:rFonts w:ascii="Times New Roman" w:eastAsia="Times New Roman" w:hAnsi="Times New Roman" w:cs="Times New Roman"/>
          <w:color w:val="3F4B51"/>
          <w:sz w:val="28"/>
          <w:szCs w:val="28"/>
          <w:lang w:eastAsia="ru-RU"/>
        </w:rPr>
        <w:t xml:space="preserve">, принимает деятельное участие в судьбе семейства Мармеладовых, в судьбе своей сестры, увертывается от хитрого следователя Порфирия, открывает свою тайну Соне и пр. Но, по мере того как преступник овладевает собою, страдание его не ослабевает, а становится только </w:t>
      </w:r>
      <w:proofErr w:type="spellStart"/>
      <w:r w:rsidRPr="00A51E3F">
        <w:rPr>
          <w:rFonts w:ascii="Times New Roman" w:eastAsia="Times New Roman" w:hAnsi="Times New Roman" w:cs="Times New Roman"/>
          <w:color w:val="3F4B51"/>
          <w:sz w:val="28"/>
          <w:szCs w:val="28"/>
          <w:lang w:eastAsia="ru-RU"/>
        </w:rPr>
        <w:t>постояннее</w:t>
      </w:r>
      <w:proofErr w:type="spellEnd"/>
      <w:r w:rsidRPr="00A51E3F">
        <w:rPr>
          <w:rFonts w:ascii="Times New Roman" w:eastAsia="Times New Roman" w:hAnsi="Times New Roman" w:cs="Times New Roman"/>
          <w:color w:val="3F4B51"/>
          <w:sz w:val="28"/>
          <w:szCs w:val="28"/>
          <w:lang w:eastAsia="ru-RU"/>
        </w:rPr>
        <w:t xml:space="preserve"> и </w:t>
      </w:r>
      <w:proofErr w:type="spellStart"/>
      <w:r w:rsidRPr="00A51E3F">
        <w:rPr>
          <w:rFonts w:ascii="Times New Roman" w:eastAsia="Times New Roman" w:hAnsi="Times New Roman" w:cs="Times New Roman"/>
          <w:color w:val="3F4B51"/>
          <w:sz w:val="28"/>
          <w:szCs w:val="28"/>
          <w:lang w:eastAsia="ru-RU"/>
        </w:rPr>
        <w:t>определеннее</w:t>
      </w:r>
      <w:proofErr w:type="spellEnd"/>
      <w:r w:rsidRPr="00A51E3F">
        <w:rPr>
          <w:rFonts w:ascii="Times New Roman" w:eastAsia="Times New Roman" w:hAnsi="Times New Roman" w:cs="Times New Roman"/>
          <w:color w:val="3F4B51"/>
          <w:sz w:val="28"/>
          <w:szCs w:val="28"/>
          <w:lang w:eastAsia="ru-RU"/>
        </w:rPr>
        <w:t>. &lt;…&gt;</w:t>
      </w:r>
      <w:r w:rsidRPr="00A51E3F">
        <w:rPr>
          <w:rFonts w:ascii="Times New Roman" w:eastAsia="Times New Roman" w:hAnsi="Times New Roman" w:cs="Times New Roman"/>
          <w:color w:val="3F4B51"/>
          <w:sz w:val="28"/>
          <w:szCs w:val="28"/>
          <w:lang w:eastAsia="ru-RU"/>
        </w:rPr>
        <w:br/>
        <w:t>Вот те мотивы, на которые написана самая большая, центральная часть романа. &lt;…&gt;</w:t>
      </w:r>
      <w:r w:rsidRPr="00A51E3F">
        <w:rPr>
          <w:rFonts w:ascii="Times New Roman" w:eastAsia="Times New Roman" w:hAnsi="Times New Roman" w:cs="Times New Roman"/>
          <w:color w:val="3F4B51"/>
          <w:sz w:val="28"/>
          <w:szCs w:val="28"/>
          <w:lang w:eastAsia="ru-RU"/>
        </w:rPr>
        <w:br/>
        <w:t>Итак, центральная часть романа главным образом занята изображением припадков страха и той душевной боли, в которой сказывается пробуждение совести. &lt;…&gt; Одно за другим описывает нам всевозможные изменения одних и тех же чувств. Это сообщает монотонность всему роману, хотя не лишает его занимательности. Но роман томит и мучит читателя, вместо того чтобы поражать его. Поразительные моменты, которые переживает Раскольников, теряются среди его постоянных мучений, то ослабевающих, то снова поражающих. Нельзя сказать, чтобы это было неверно; но можно заметить, что это неясно. Рассказ не сосредоточен около известных точек, которые бы вдруг озаряли для читателя всю глубину душевного состояния Раскольникова.</w:t>
      </w:r>
      <w:r w:rsidRPr="00A51E3F">
        <w:rPr>
          <w:rFonts w:ascii="Times New Roman" w:eastAsia="Times New Roman" w:hAnsi="Times New Roman" w:cs="Times New Roman"/>
          <w:color w:val="3F4B51"/>
          <w:sz w:val="28"/>
          <w:szCs w:val="28"/>
          <w:lang w:eastAsia="ru-RU"/>
        </w:rPr>
        <w:br/>
        <w:t xml:space="preserve">Между тем многие из таких точек схвачены в романе, много в нем сцен, где состояние души Раскольникова обнажается с большою </w:t>
      </w:r>
      <w:proofErr w:type="spellStart"/>
      <w:r w:rsidRPr="00A51E3F">
        <w:rPr>
          <w:rFonts w:ascii="Times New Roman" w:eastAsia="Times New Roman" w:hAnsi="Times New Roman" w:cs="Times New Roman"/>
          <w:color w:val="3F4B51"/>
          <w:sz w:val="28"/>
          <w:szCs w:val="28"/>
          <w:lang w:eastAsia="ru-RU"/>
        </w:rPr>
        <w:t>яркостию</w:t>
      </w:r>
      <w:proofErr w:type="spellEnd"/>
      <w:r w:rsidRPr="00A51E3F">
        <w:rPr>
          <w:rFonts w:ascii="Times New Roman" w:eastAsia="Times New Roman" w:hAnsi="Times New Roman" w:cs="Times New Roman"/>
          <w:color w:val="3F4B51"/>
          <w:sz w:val="28"/>
          <w:szCs w:val="28"/>
          <w:lang w:eastAsia="ru-RU"/>
        </w:rPr>
        <w:t>. Мы не станем останавливаться на сценах боязни, на этих припадках звериного страха и звериной хитрости (как выражается сам автор).</w:t>
      </w:r>
      <w:r w:rsidRPr="00A51E3F">
        <w:rPr>
          <w:rFonts w:ascii="Times New Roman" w:eastAsia="Times New Roman" w:hAnsi="Times New Roman" w:cs="Times New Roman"/>
          <w:color w:val="3F4B51"/>
          <w:sz w:val="28"/>
          <w:szCs w:val="28"/>
          <w:lang w:eastAsia="ru-RU"/>
        </w:rPr>
        <w:br/>
        <w:t xml:space="preserve">Для нас, разумеется, гораздо интереснее другая, положительная сторона дела, именно та, где душа преступника пробуждается и протестует против совершенного над нею насилия. Своим преступлением Раскольников оторвал </w:t>
      </w:r>
      <w:r w:rsidRPr="00A51E3F">
        <w:rPr>
          <w:rFonts w:ascii="Times New Roman" w:eastAsia="Times New Roman" w:hAnsi="Times New Roman" w:cs="Times New Roman"/>
          <w:color w:val="3F4B51"/>
          <w:sz w:val="28"/>
          <w:szCs w:val="28"/>
          <w:lang w:eastAsia="ru-RU"/>
        </w:rPr>
        <w:lastRenderedPageBreak/>
        <w:t xml:space="preserve">себя от живых и здоровых людей Каждое прикосновение к жизни мучительно отзывается в нем. &lt;…&gt; Впоследствии, когда добрый Разумихин стал заботиться и хлопотать о нем, присутствие этого добродушного человека раздражает </w:t>
      </w:r>
      <w:proofErr w:type="spellStart"/>
      <w:r w:rsidRPr="00A51E3F">
        <w:rPr>
          <w:rFonts w:ascii="Times New Roman" w:eastAsia="Times New Roman" w:hAnsi="Times New Roman" w:cs="Times New Roman"/>
          <w:color w:val="3F4B51"/>
          <w:sz w:val="28"/>
          <w:szCs w:val="28"/>
          <w:lang w:eastAsia="ru-RU"/>
        </w:rPr>
        <w:t>Раскольни-кова</w:t>
      </w:r>
      <w:proofErr w:type="spellEnd"/>
      <w:r w:rsidRPr="00A51E3F">
        <w:rPr>
          <w:rFonts w:ascii="Times New Roman" w:eastAsia="Times New Roman" w:hAnsi="Times New Roman" w:cs="Times New Roman"/>
          <w:color w:val="3F4B51"/>
          <w:sz w:val="28"/>
          <w:szCs w:val="28"/>
          <w:lang w:eastAsia="ru-RU"/>
        </w:rPr>
        <w:t xml:space="preserve"> до исступления. Но как рад Раскольников сам заботиться о других, как рад случаю примкнуть к чужой жизни по поводу смерти Мармеладова! Очень хороша сцена между убийцею и маленькою девочкою </w:t>
      </w:r>
      <w:proofErr w:type="spellStart"/>
      <w:r w:rsidRPr="00A51E3F">
        <w:rPr>
          <w:rFonts w:ascii="Times New Roman" w:eastAsia="Times New Roman" w:hAnsi="Times New Roman" w:cs="Times New Roman"/>
          <w:color w:val="3F4B51"/>
          <w:sz w:val="28"/>
          <w:szCs w:val="28"/>
          <w:lang w:eastAsia="ru-RU"/>
        </w:rPr>
        <w:t>Полею</w:t>
      </w:r>
      <w:proofErr w:type="spellEnd"/>
      <w:r w:rsidRPr="00A51E3F">
        <w:rPr>
          <w:rFonts w:ascii="Times New Roman" w:eastAsia="Times New Roman" w:hAnsi="Times New Roman" w:cs="Times New Roman"/>
          <w:color w:val="3F4B51"/>
          <w:sz w:val="28"/>
          <w:szCs w:val="28"/>
          <w:lang w:eastAsia="ru-RU"/>
        </w:rPr>
        <w:br/>
        <w:t xml:space="preserve">"Раскольников разглядел худенькое, но милое личико девочки, улыбавшееся ему и весело, по-детски на него смотревшее. Она прибежала с поручением, которое, видимо, ей самой очень нравилось". &lt;…&gt;Разговор кончается очень глубокою чертою. </w:t>
      </w:r>
      <w:proofErr w:type="spellStart"/>
      <w:r w:rsidRPr="00A51E3F">
        <w:rPr>
          <w:rFonts w:ascii="Times New Roman" w:eastAsia="Times New Roman" w:hAnsi="Times New Roman" w:cs="Times New Roman"/>
          <w:color w:val="3F4B51"/>
          <w:sz w:val="28"/>
          <w:szCs w:val="28"/>
          <w:lang w:eastAsia="ru-RU"/>
        </w:rPr>
        <w:t>Поличка</w:t>
      </w:r>
      <w:proofErr w:type="spellEnd"/>
      <w:r w:rsidRPr="00A51E3F">
        <w:rPr>
          <w:rFonts w:ascii="Times New Roman" w:eastAsia="Times New Roman" w:hAnsi="Times New Roman" w:cs="Times New Roman"/>
          <w:color w:val="3F4B51"/>
          <w:sz w:val="28"/>
          <w:szCs w:val="28"/>
          <w:lang w:eastAsia="ru-RU"/>
        </w:rPr>
        <w:t xml:space="preserve"> рассказывает, как она молится вместе с своею матерью, с меньшою сестрою и братом; Раскольников просит ее молиться и за него. После этого прилива жизни Раскольников сам идет к Разу-</w:t>
      </w:r>
      <w:proofErr w:type="spellStart"/>
      <w:r w:rsidRPr="00A51E3F">
        <w:rPr>
          <w:rFonts w:ascii="Times New Roman" w:eastAsia="Times New Roman" w:hAnsi="Times New Roman" w:cs="Times New Roman"/>
          <w:color w:val="3F4B51"/>
          <w:sz w:val="28"/>
          <w:szCs w:val="28"/>
          <w:lang w:eastAsia="ru-RU"/>
        </w:rPr>
        <w:t>михину</w:t>
      </w:r>
      <w:proofErr w:type="spellEnd"/>
      <w:r w:rsidRPr="00A51E3F">
        <w:rPr>
          <w:rFonts w:ascii="Times New Roman" w:eastAsia="Times New Roman" w:hAnsi="Times New Roman" w:cs="Times New Roman"/>
          <w:color w:val="3F4B51"/>
          <w:sz w:val="28"/>
          <w:szCs w:val="28"/>
          <w:lang w:eastAsia="ru-RU"/>
        </w:rPr>
        <w:t>, но скоро теряет минутную бодрость и самоуверенность. Затем следует новый удар: приезд матери и сестры.</w:t>
      </w:r>
      <w:r w:rsidRPr="00A51E3F">
        <w:rPr>
          <w:rFonts w:ascii="Times New Roman" w:eastAsia="Times New Roman" w:hAnsi="Times New Roman" w:cs="Times New Roman"/>
          <w:color w:val="3F4B51"/>
          <w:sz w:val="28"/>
          <w:szCs w:val="28"/>
          <w:lang w:eastAsia="ru-RU"/>
        </w:rPr>
        <w:br/>
        <w:t>"Радостный, восторженный крик встретил появление Рас-</w:t>
      </w:r>
      <w:proofErr w:type="spellStart"/>
      <w:r w:rsidRPr="00A51E3F">
        <w:rPr>
          <w:rFonts w:ascii="Times New Roman" w:eastAsia="Times New Roman" w:hAnsi="Times New Roman" w:cs="Times New Roman"/>
          <w:color w:val="3F4B51"/>
          <w:sz w:val="28"/>
          <w:szCs w:val="28"/>
          <w:lang w:eastAsia="ru-RU"/>
        </w:rPr>
        <w:t>кольникова</w:t>
      </w:r>
      <w:proofErr w:type="spellEnd"/>
      <w:r w:rsidRPr="00A51E3F">
        <w:rPr>
          <w:rFonts w:ascii="Times New Roman" w:eastAsia="Times New Roman" w:hAnsi="Times New Roman" w:cs="Times New Roman"/>
          <w:color w:val="3F4B51"/>
          <w:sz w:val="28"/>
          <w:szCs w:val="28"/>
          <w:lang w:eastAsia="ru-RU"/>
        </w:rPr>
        <w:t>. Обе бросились к нему. Но он стоял как мертвый: невыносимое внезапное сознание ударило в него как громом. Да и руки его не поднимались обнять их: не могли. Мать и сестра сжимали его в объятиях, целовали его, смеялись, плакали. Он ступил шаг, покачнулся и рухнулся на пол в обмороке" Каждый раз присутствие родных и разговор с ними составляют пытку для преступника. &lt;…&gt; По естественной реакции, эти муки вызывают в нем ненависть к тем, кто их вызывает собою "Мать, сестра,- думает про себя Раскольников,- как любил я их! Отчего теперь я их ненавижу Да, я их ненавижу, физически ненавижу, подле себя не могу выносить ". &lt;…&gt;</w:t>
      </w:r>
      <w:r w:rsidRPr="00A51E3F">
        <w:rPr>
          <w:rFonts w:ascii="Times New Roman" w:eastAsia="Times New Roman" w:hAnsi="Times New Roman" w:cs="Times New Roman"/>
          <w:color w:val="3F4B51"/>
          <w:sz w:val="28"/>
          <w:szCs w:val="28"/>
          <w:lang w:eastAsia="ru-RU"/>
        </w:rPr>
        <w:br/>
        <w:t xml:space="preserve">Затем Раскольников увлекается в борьбу с Лужиным и </w:t>
      </w:r>
      <w:proofErr w:type="spellStart"/>
      <w:r w:rsidRPr="00A51E3F">
        <w:rPr>
          <w:rFonts w:ascii="Times New Roman" w:eastAsia="Times New Roman" w:hAnsi="Times New Roman" w:cs="Times New Roman"/>
          <w:color w:val="3F4B51"/>
          <w:sz w:val="28"/>
          <w:szCs w:val="28"/>
          <w:lang w:eastAsia="ru-RU"/>
        </w:rPr>
        <w:t>Свидри-гайловым</w:t>
      </w:r>
      <w:proofErr w:type="spellEnd"/>
      <w:r w:rsidRPr="00A51E3F">
        <w:rPr>
          <w:rFonts w:ascii="Times New Roman" w:eastAsia="Times New Roman" w:hAnsi="Times New Roman" w:cs="Times New Roman"/>
          <w:color w:val="3F4B51"/>
          <w:sz w:val="28"/>
          <w:szCs w:val="28"/>
          <w:lang w:eastAsia="ru-RU"/>
        </w:rPr>
        <w:t>. Но мысль как-нибудь опять вступить в живые отношения к людям продолжает мучить его Он идет к Соне, с тем чтобы открыть ей свою тайну. Из разговора с нею он видит всю ее кротость, незлобие, нежную сострадательность. На него находит минута умиления. &lt;…&gt; Он откладывает, однако же, признание до другого раза. Наступает новая борьба с Порфирием и с Лужиным, и Раскольников опять набирается бодрости. Он идет к Соне признаваться уже как будто с надеждой убедить ее в своей правдивости, но его замыслы разлетаются в прах перед соприкосновением с живым лицом. &lt;…&gt;</w:t>
      </w:r>
      <w:r w:rsidRPr="00A51E3F">
        <w:rPr>
          <w:rFonts w:ascii="Times New Roman" w:eastAsia="Times New Roman" w:hAnsi="Times New Roman" w:cs="Times New Roman"/>
          <w:color w:val="3F4B51"/>
          <w:sz w:val="28"/>
          <w:szCs w:val="28"/>
          <w:lang w:eastAsia="ru-RU"/>
        </w:rPr>
        <w:br/>
      </w:r>
      <w:r w:rsidRPr="00A51E3F">
        <w:rPr>
          <w:rFonts w:ascii="Times New Roman" w:eastAsia="Times New Roman" w:hAnsi="Times New Roman" w:cs="Times New Roman"/>
          <w:color w:val="3F4B51"/>
          <w:sz w:val="28"/>
          <w:szCs w:val="28"/>
          <w:lang w:eastAsia="ru-RU"/>
        </w:rPr>
        <w:lastRenderedPageBreak/>
        <w:t>Когда, наконец, признание сделано, оно вызывает в Соне те слова и действия, в которых содержится приговор Раскольникову, приговор гуманнейший, как того требует самая натура Сони.</w:t>
      </w:r>
      <w:r w:rsidRPr="00A51E3F">
        <w:rPr>
          <w:rFonts w:ascii="Times New Roman" w:eastAsia="Times New Roman" w:hAnsi="Times New Roman" w:cs="Times New Roman"/>
          <w:color w:val="3F4B51"/>
          <w:sz w:val="28"/>
          <w:szCs w:val="28"/>
          <w:lang w:eastAsia="ru-RU"/>
        </w:rPr>
        <w:br/>
        <w:t>"Вдруг точно пронзенная, она вздрогнула, вскрикнула и бросилась, сама не зная для чего, перед ним на колени</w:t>
      </w:r>
      <w:r w:rsidRPr="00A51E3F">
        <w:rPr>
          <w:rFonts w:ascii="Times New Roman" w:eastAsia="Times New Roman" w:hAnsi="Times New Roman" w:cs="Times New Roman"/>
          <w:color w:val="3F4B51"/>
          <w:sz w:val="28"/>
          <w:szCs w:val="28"/>
          <w:lang w:eastAsia="ru-RU"/>
        </w:rPr>
        <w:br/>
        <w:t>- Что вы, что вы это над собой сделали! - отчаянно проговорила она и, вскочив с колен, бросилась ему на шею, обняла его и крепко-крепко сжала его руками</w:t>
      </w:r>
      <w:r w:rsidRPr="00A51E3F">
        <w:rPr>
          <w:rFonts w:ascii="Times New Roman" w:eastAsia="Times New Roman" w:hAnsi="Times New Roman" w:cs="Times New Roman"/>
          <w:color w:val="3F4B51"/>
          <w:sz w:val="28"/>
          <w:szCs w:val="28"/>
          <w:lang w:eastAsia="ru-RU"/>
        </w:rPr>
        <w:br/>
        <w:t>&lt;…&gt; Наконец, муки его достигают крайнего предела Тогда он, гордый, высокоумный Раскольников, обращается к бедной девочке за советом.</w:t>
      </w:r>
      <w:r w:rsidRPr="00A51E3F">
        <w:rPr>
          <w:rFonts w:ascii="Times New Roman" w:eastAsia="Times New Roman" w:hAnsi="Times New Roman" w:cs="Times New Roman"/>
          <w:color w:val="3F4B51"/>
          <w:sz w:val="28"/>
          <w:szCs w:val="28"/>
          <w:lang w:eastAsia="ru-RU"/>
        </w:rPr>
        <w:br/>
        <w:t>"- Ну, что теперь делать, говори! - спросил он, вдруг подняв голову и с безобразно искаженным от отчаяния лицом смотря на нее.</w:t>
      </w:r>
      <w:r w:rsidRPr="00A51E3F">
        <w:rPr>
          <w:rFonts w:ascii="Times New Roman" w:eastAsia="Times New Roman" w:hAnsi="Times New Roman" w:cs="Times New Roman"/>
          <w:color w:val="3F4B51"/>
          <w:sz w:val="28"/>
          <w:szCs w:val="28"/>
          <w:lang w:eastAsia="ru-RU"/>
        </w:rPr>
        <w:br/>
        <w:t xml:space="preserve">&lt;…&gt; Как видно, бедная Соня очень хорошо знает, что нужно делать. Но Раскольников все еще противится и старается побороть свое мучение. Он решается исполнить совет Сони только тогда, когда ловкий Порфирий довел его до того, что мог сказать ему в глаза: "Как, кто убил - да вы убили, Родион </w:t>
      </w:r>
      <w:proofErr w:type="spellStart"/>
      <w:r w:rsidRPr="00A51E3F">
        <w:rPr>
          <w:rFonts w:ascii="Times New Roman" w:eastAsia="Times New Roman" w:hAnsi="Times New Roman" w:cs="Times New Roman"/>
          <w:color w:val="3F4B51"/>
          <w:sz w:val="28"/>
          <w:szCs w:val="28"/>
          <w:lang w:eastAsia="ru-RU"/>
        </w:rPr>
        <w:t>Романыч</w:t>
      </w:r>
      <w:proofErr w:type="spellEnd"/>
      <w:r w:rsidRPr="00A51E3F">
        <w:rPr>
          <w:rFonts w:ascii="Times New Roman" w:eastAsia="Times New Roman" w:hAnsi="Times New Roman" w:cs="Times New Roman"/>
          <w:color w:val="3F4B51"/>
          <w:sz w:val="28"/>
          <w:szCs w:val="28"/>
          <w:lang w:eastAsia="ru-RU"/>
        </w:rPr>
        <w:t>!" - и потом дал тот же совет, как и Соня.</w:t>
      </w:r>
      <w:r w:rsidRPr="00A51E3F">
        <w:rPr>
          <w:rFonts w:ascii="Times New Roman" w:eastAsia="Times New Roman" w:hAnsi="Times New Roman" w:cs="Times New Roman"/>
          <w:color w:val="3F4B51"/>
          <w:sz w:val="28"/>
          <w:szCs w:val="28"/>
          <w:lang w:eastAsia="ru-RU"/>
        </w:rPr>
        <w:br/>
        <w:t>Решившись наконец выдать себя, он прощается с матерью, которая только догадывается о том, в чем дело, и сестрою, которая все знает. &lt;…&gt;Он уже шел в контору через Сенную.</w:t>
      </w:r>
      <w:r w:rsidRPr="00A51E3F">
        <w:rPr>
          <w:rFonts w:ascii="Times New Roman" w:eastAsia="Times New Roman" w:hAnsi="Times New Roman" w:cs="Times New Roman"/>
          <w:color w:val="3F4B51"/>
          <w:sz w:val="28"/>
          <w:szCs w:val="28"/>
          <w:lang w:eastAsia="ru-RU"/>
        </w:rPr>
        <w:br/>
        <w:t xml:space="preserve">"Когда он дошел до середины площади, с ним вдруг произошло одно движение - одно ощущение овладело им сразу, захватило его всего - с телом и </w:t>
      </w:r>
      <w:proofErr w:type="spellStart"/>
      <w:r w:rsidRPr="00A51E3F">
        <w:rPr>
          <w:rFonts w:ascii="Times New Roman" w:eastAsia="Times New Roman" w:hAnsi="Times New Roman" w:cs="Times New Roman"/>
          <w:color w:val="3F4B51"/>
          <w:sz w:val="28"/>
          <w:szCs w:val="28"/>
          <w:lang w:eastAsia="ru-RU"/>
        </w:rPr>
        <w:t>мыслию</w:t>
      </w:r>
      <w:proofErr w:type="spellEnd"/>
      <w:r w:rsidRPr="00A51E3F">
        <w:rPr>
          <w:rFonts w:ascii="Times New Roman" w:eastAsia="Times New Roman" w:hAnsi="Times New Roman" w:cs="Times New Roman"/>
          <w:color w:val="3F4B51"/>
          <w:sz w:val="28"/>
          <w:szCs w:val="28"/>
          <w:lang w:eastAsia="ru-RU"/>
        </w:rPr>
        <w:t>.</w:t>
      </w:r>
      <w:r w:rsidRPr="00A51E3F">
        <w:rPr>
          <w:rFonts w:ascii="Times New Roman" w:eastAsia="Times New Roman" w:hAnsi="Times New Roman" w:cs="Times New Roman"/>
          <w:color w:val="3F4B51"/>
          <w:sz w:val="28"/>
          <w:szCs w:val="28"/>
          <w:lang w:eastAsia="ru-RU"/>
        </w:rPr>
        <w:br/>
        <w:t>Он вдруг вспомнил слова Сони: "Поди на перекресток, поклонись народу, поцелуй землю, потому что ты и перед ней согрешил, и скажи всему миру вслух "я убийца!" "Он весь задрожал, припомнив это. И до того уже задавила его безвыходная тоска и тревога всего этого времени, но особенно последних часов, что он так и ринулся в возможность этого цельного, нового, полного ощущения. Каким-то припадком оно к нему подступило загорелось в душе одной искрой, и вдруг, как огонь, охватило всего Все разом в ней размягчилось, и хлынули слезы Как стоял, так и упал он на землю "</w:t>
      </w:r>
      <w:r w:rsidRPr="00A51E3F">
        <w:rPr>
          <w:rFonts w:ascii="Times New Roman" w:eastAsia="Times New Roman" w:hAnsi="Times New Roman" w:cs="Times New Roman"/>
          <w:color w:val="3F4B51"/>
          <w:sz w:val="28"/>
          <w:szCs w:val="28"/>
          <w:lang w:eastAsia="ru-RU"/>
        </w:rPr>
        <w:br/>
        <w:t xml:space="preserve">"Он стал на колени среди площади, поклонился до земли и поцеловал эту грязную землю с наслаждением и </w:t>
      </w:r>
      <w:proofErr w:type="spellStart"/>
      <w:r w:rsidRPr="00A51E3F">
        <w:rPr>
          <w:rFonts w:ascii="Times New Roman" w:eastAsia="Times New Roman" w:hAnsi="Times New Roman" w:cs="Times New Roman"/>
          <w:color w:val="3F4B51"/>
          <w:sz w:val="28"/>
          <w:szCs w:val="28"/>
          <w:lang w:eastAsia="ru-RU"/>
        </w:rPr>
        <w:t>счастием</w:t>
      </w:r>
      <w:proofErr w:type="spellEnd"/>
      <w:r w:rsidRPr="00A51E3F">
        <w:rPr>
          <w:rFonts w:ascii="Times New Roman" w:eastAsia="Times New Roman" w:hAnsi="Times New Roman" w:cs="Times New Roman"/>
          <w:color w:val="3F4B51"/>
          <w:sz w:val="28"/>
          <w:szCs w:val="28"/>
          <w:lang w:eastAsia="ru-RU"/>
        </w:rPr>
        <w:t>. Он встал и поклонился в другой раз" Тотчас после этого он предал себя.</w:t>
      </w:r>
      <w:r w:rsidRPr="00A51E3F">
        <w:rPr>
          <w:rFonts w:ascii="Times New Roman" w:eastAsia="Times New Roman" w:hAnsi="Times New Roman" w:cs="Times New Roman"/>
          <w:color w:val="3F4B51"/>
          <w:sz w:val="28"/>
          <w:szCs w:val="28"/>
          <w:lang w:eastAsia="ru-RU"/>
        </w:rPr>
        <w:br/>
      </w:r>
      <w:r w:rsidRPr="00A51E3F">
        <w:rPr>
          <w:rFonts w:ascii="Times New Roman" w:eastAsia="Times New Roman" w:hAnsi="Times New Roman" w:cs="Times New Roman"/>
          <w:color w:val="3F4B51"/>
          <w:sz w:val="28"/>
          <w:szCs w:val="28"/>
          <w:lang w:eastAsia="ru-RU"/>
        </w:rPr>
        <w:lastRenderedPageBreak/>
        <w:t>Вот и весь душевный процесс Раскольникова Мы не говорим о том воскресении, которое описано в эпилоге. Оно рассказано в слишком общих чертах, и сам автор говорит, что оно относится не к этой истории, а к новой, к истории обновления и перерождения человека.</w:t>
      </w:r>
      <w:r w:rsidRPr="00A51E3F">
        <w:rPr>
          <w:rFonts w:ascii="Times New Roman" w:eastAsia="Times New Roman" w:hAnsi="Times New Roman" w:cs="Times New Roman"/>
          <w:color w:val="3F4B51"/>
          <w:sz w:val="28"/>
          <w:szCs w:val="28"/>
          <w:lang w:eastAsia="ru-RU"/>
        </w:rPr>
        <w:br/>
        <w:t xml:space="preserve">Итак, Раскольников до конца не мог понять и осмыслить движений, подымавшихся в его душе и составлявших для него такую муку. Он не мог понять и осмыслить и того наслаждения и </w:t>
      </w:r>
      <w:proofErr w:type="spellStart"/>
      <w:r w:rsidRPr="00A51E3F">
        <w:rPr>
          <w:rFonts w:ascii="Times New Roman" w:eastAsia="Times New Roman" w:hAnsi="Times New Roman" w:cs="Times New Roman"/>
          <w:color w:val="3F4B51"/>
          <w:sz w:val="28"/>
          <w:szCs w:val="28"/>
          <w:lang w:eastAsia="ru-RU"/>
        </w:rPr>
        <w:t>счастия</w:t>
      </w:r>
      <w:proofErr w:type="spellEnd"/>
      <w:r w:rsidRPr="00A51E3F">
        <w:rPr>
          <w:rFonts w:ascii="Times New Roman" w:eastAsia="Times New Roman" w:hAnsi="Times New Roman" w:cs="Times New Roman"/>
          <w:color w:val="3F4B51"/>
          <w:sz w:val="28"/>
          <w:szCs w:val="28"/>
          <w:lang w:eastAsia="ru-RU"/>
        </w:rPr>
        <w:t xml:space="preserve">, которые почувствовал, когда вздумал последовать совету Сони. "Он был скептик, он был молод, </w:t>
      </w:r>
      <w:proofErr w:type="spellStart"/>
      <w:r w:rsidRPr="00A51E3F">
        <w:rPr>
          <w:rFonts w:ascii="Times New Roman" w:eastAsia="Times New Roman" w:hAnsi="Times New Roman" w:cs="Times New Roman"/>
          <w:color w:val="3F4B51"/>
          <w:sz w:val="28"/>
          <w:szCs w:val="28"/>
          <w:lang w:eastAsia="ru-RU"/>
        </w:rPr>
        <w:t>отвлеченен</w:t>
      </w:r>
      <w:proofErr w:type="spellEnd"/>
      <w:r w:rsidRPr="00A51E3F">
        <w:rPr>
          <w:rFonts w:ascii="Times New Roman" w:eastAsia="Times New Roman" w:hAnsi="Times New Roman" w:cs="Times New Roman"/>
          <w:color w:val="3F4B51"/>
          <w:sz w:val="28"/>
          <w:szCs w:val="28"/>
          <w:lang w:eastAsia="ru-RU"/>
        </w:rPr>
        <w:t xml:space="preserve"> и, стало быть, жесток" - так говорит сам автор о своем герое Ожесточение не давало Раскольникову понимать того голоса, который так громко говорил в его душе.</w:t>
      </w:r>
      <w:r w:rsidRPr="00A51E3F">
        <w:rPr>
          <w:rFonts w:ascii="Times New Roman" w:eastAsia="Times New Roman" w:hAnsi="Times New Roman" w:cs="Times New Roman"/>
          <w:color w:val="3F4B51"/>
          <w:sz w:val="28"/>
          <w:szCs w:val="28"/>
          <w:lang w:eastAsia="ru-RU"/>
        </w:rPr>
        <w:br/>
        <w:t>&lt;…&gt; В самом деле, в чем главный интерес романа? Чего ждет постоянно читатель с той минуты, как совершено преступление? Он ждет внутреннего переворота в Раскольникове, ждет пробуждения в нем истинно человеческого образа чувств и мыслей. Тот принцип, который Раскольников хотел убить в себе самом, должен воскреснуть в его душе и заговорить еще с большею силою, чем прежде.</w:t>
      </w:r>
      <w:r w:rsidRPr="00A51E3F">
        <w:rPr>
          <w:rFonts w:ascii="Times New Roman" w:eastAsia="Times New Roman" w:hAnsi="Times New Roman" w:cs="Times New Roman"/>
          <w:color w:val="3F4B51"/>
          <w:sz w:val="28"/>
          <w:szCs w:val="28"/>
          <w:lang w:eastAsia="ru-RU"/>
        </w:rPr>
        <w:br/>
        <w:t>Но автор &lt;…&gt; задался так широко, его Раскольников так ожесточен в своей отвлеченности, что обновление этой падшей души не могло совершиться легко и представило бы нам, вероятно, возникновение душевной красоты и гармонии очень высокого строя.</w:t>
      </w:r>
      <w:r w:rsidRPr="00A51E3F">
        <w:rPr>
          <w:rFonts w:ascii="Times New Roman" w:eastAsia="Times New Roman" w:hAnsi="Times New Roman" w:cs="Times New Roman"/>
          <w:color w:val="3F4B51"/>
          <w:sz w:val="28"/>
          <w:szCs w:val="28"/>
          <w:lang w:eastAsia="ru-RU"/>
        </w:rPr>
        <w:br/>
        <w:t>Раскольников есть истинно русский человек именно в том, что дошел до конца, до края той дороги, на которую его завел заблудший ум. Эта черта русских людей, черта чрезвычайной серьезности, как бы религиозности, с которою они предаются своим идеям, есть причина многих наших бед. Мы любим отдаваться цельно, без уступок, без остановок на полдороге, мы не хитрим и не лукавим сами с собою, а потому и не терпим мировых сделок между своею мыслью и действительностью. Можно надеяться, что это драгоценное, великое свойство русской души когда-нибудь проявится в истинно прекрасных делах и характерах. Теперь же, при нравственной смуте, господствующей в одних частях нашего общества, при пустоте, господствующей в других, наше свойство доходить во всем до краю - так или иначе - портит жизнь и даже губит людей. Одно из самых печальных и характеристических явлений такой гибели и хотел изобразить нам художник.</w:t>
      </w:r>
      <w:r w:rsidRPr="00A51E3F">
        <w:rPr>
          <w:rFonts w:ascii="Times New Roman" w:eastAsia="Times New Roman" w:hAnsi="Times New Roman" w:cs="Times New Roman"/>
          <w:color w:val="3F4B51"/>
          <w:sz w:val="28"/>
          <w:szCs w:val="28"/>
          <w:lang w:eastAsia="ru-RU"/>
        </w:rPr>
        <w:br/>
      </w:r>
      <w:r w:rsidRPr="00A51E3F">
        <w:rPr>
          <w:rFonts w:ascii="Times New Roman" w:eastAsia="Times New Roman" w:hAnsi="Times New Roman" w:cs="Times New Roman"/>
          <w:color w:val="3F4B51"/>
          <w:sz w:val="28"/>
          <w:szCs w:val="28"/>
          <w:lang w:eastAsia="ru-RU"/>
        </w:rPr>
        <w:lastRenderedPageBreak/>
        <w:br/>
      </w:r>
      <w:r w:rsidRPr="00A51E3F">
        <w:rPr>
          <w:rFonts w:ascii="Times New Roman" w:eastAsia="Times New Roman" w:hAnsi="Times New Roman" w:cs="Times New Roman"/>
          <w:b/>
          <w:bCs/>
          <w:color w:val="3F4B51"/>
          <w:sz w:val="28"/>
          <w:szCs w:val="28"/>
          <w:lang w:eastAsia="ru-RU"/>
        </w:rPr>
        <w:t>Д. И. Писарев</w:t>
      </w:r>
      <w:r w:rsidRPr="00A51E3F">
        <w:rPr>
          <w:rFonts w:ascii="Times New Roman" w:eastAsia="Times New Roman" w:hAnsi="Times New Roman" w:cs="Times New Roman"/>
          <w:color w:val="3F4B51"/>
          <w:sz w:val="28"/>
          <w:szCs w:val="28"/>
          <w:lang w:eastAsia="ru-RU"/>
        </w:rPr>
        <w:br/>
        <w:t>Он хотел убить и ограбить, но так, чтобы на него не брызнула ни одна капелька пролитой крови, чтобы ни один живой человек не мог проникнуть в его тайну, чтобы все прежние друзья и товарищи жали ему руку с прежним сочувствием и уважением и чтобы мать и сестра более, чем когда бы то ни было, считали его своим ангелом-хранителем, сокровищем и утешением......корень его болезни таился не в мозгу, а в кармане......Раскольников принужден сознаться, что все это дело было сделано по-дурацки. Он даже сам не понимал, зачем он его сделал. Он видит только, что ему приходится, так или иначе, нести на себе все последствия этого дурацкого дела. Эти последствия оказываются очень мучительными. Подробная история этих мучительных последствий наполняет собой почти весь роман г. Достоевского; она начинается со второй части и оканчивается только вместе с эпилогом...</w:t>
      </w:r>
      <w:r w:rsidRPr="00A51E3F">
        <w:rPr>
          <w:rFonts w:ascii="Times New Roman" w:eastAsia="Times New Roman" w:hAnsi="Times New Roman" w:cs="Times New Roman"/>
          <w:color w:val="3F4B51"/>
          <w:sz w:val="28"/>
          <w:szCs w:val="28"/>
          <w:lang w:eastAsia="ru-RU"/>
        </w:rPr>
        <w:br/>
        <w:t>(Источник: Статья "Борьба за жизнь")</w:t>
      </w:r>
      <w:r w:rsidRPr="00A51E3F">
        <w:rPr>
          <w:rFonts w:ascii="Times New Roman" w:eastAsia="Times New Roman" w:hAnsi="Times New Roman" w:cs="Times New Roman"/>
          <w:color w:val="3F4B51"/>
          <w:sz w:val="28"/>
          <w:szCs w:val="28"/>
          <w:lang w:eastAsia="ru-RU"/>
        </w:rPr>
        <w:br/>
      </w:r>
      <w:r w:rsidRPr="00A51E3F">
        <w:rPr>
          <w:rFonts w:ascii="Times New Roman" w:eastAsia="Times New Roman" w:hAnsi="Times New Roman" w:cs="Times New Roman"/>
          <w:b/>
          <w:bCs/>
          <w:color w:val="3F4B51"/>
          <w:sz w:val="28"/>
          <w:szCs w:val="28"/>
          <w:lang w:eastAsia="ru-RU"/>
        </w:rPr>
        <w:t>Н. А. Бердяев</w:t>
      </w:r>
      <w:r w:rsidRPr="00A51E3F">
        <w:rPr>
          <w:rFonts w:ascii="Times New Roman" w:eastAsia="Times New Roman" w:hAnsi="Times New Roman" w:cs="Times New Roman"/>
          <w:color w:val="3F4B51"/>
          <w:sz w:val="28"/>
          <w:szCs w:val="28"/>
          <w:lang w:eastAsia="ru-RU"/>
        </w:rPr>
        <w:t xml:space="preserve">...Достоевский был не только великий художник, он был также великий мыслитель и великий духовидец. Он - гениальный диалектик, величайший русский метафизик......Город Петербург, который так изумительно чувствовал и описывал Достоевский, есть призрак, порожденный человеком в его отщепенстве и скитальчестве. В атмосфере туманов этого призрачного города зарождаются безумные мысли, созревают замыслы преступлений, в которых преступаются границы человеческой природы. Все сконцентрировано и сгущено вокруг человека, оторвавшегося от божественных первооснов....У Достоевского же до конца сохраняется человек. В </w:t>
      </w:r>
      <w:proofErr w:type="spellStart"/>
      <w:r w:rsidRPr="00A51E3F">
        <w:rPr>
          <w:rFonts w:ascii="Times New Roman" w:eastAsia="Times New Roman" w:hAnsi="Times New Roman" w:cs="Times New Roman"/>
          <w:color w:val="3F4B51"/>
          <w:sz w:val="28"/>
          <w:szCs w:val="28"/>
          <w:lang w:eastAsia="ru-RU"/>
        </w:rPr>
        <w:t>человекобоге</w:t>
      </w:r>
      <w:proofErr w:type="spellEnd"/>
      <w:r w:rsidRPr="00A51E3F">
        <w:rPr>
          <w:rFonts w:ascii="Times New Roman" w:eastAsia="Times New Roman" w:hAnsi="Times New Roman" w:cs="Times New Roman"/>
          <w:color w:val="3F4B51"/>
          <w:sz w:val="28"/>
          <w:szCs w:val="28"/>
          <w:lang w:eastAsia="ru-RU"/>
        </w:rPr>
        <w:t xml:space="preserve"> погибает человек, и в Богочеловеке сохраняется человек. Только христианство спасает идею человека, навеки сохраняя образ человека. Бытие человека предполагает бытие Бога. Убийство Бога есть убийство человека....У Достоевского есть и Бог и человек. Бог у него никогда не поглощает человека, человек не исчезает в Боге, человек остается до конца и остается на веки веков. В этом Достоевский был христианином в глубочайшем смысле этого слова...</w:t>
      </w:r>
      <w:r w:rsidRPr="00A51E3F">
        <w:rPr>
          <w:rFonts w:ascii="Times New Roman" w:eastAsia="Times New Roman" w:hAnsi="Times New Roman" w:cs="Times New Roman"/>
          <w:color w:val="3F4B51"/>
          <w:sz w:val="28"/>
          <w:szCs w:val="28"/>
          <w:lang w:eastAsia="ru-RU"/>
        </w:rPr>
        <w:br/>
        <w:t>(Источник: Статья "Миросозерцание Достоевского")</w:t>
      </w:r>
      <w:r w:rsidRPr="00A51E3F">
        <w:rPr>
          <w:rFonts w:ascii="Times New Roman" w:eastAsia="Times New Roman" w:hAnsi="Times New Roman" w:cs="Times New Roman"/>
          <w:color w:val="3F4B51"/>
          <w:sz w:val="28"/>
          <w:szCs w:val="28"/>
          <w:lang w:eastAsia="ru-RU"/>
        </w:rPr>
        <w:br/>
      </w:r>
      <w:r w:rsidRPr="00A51E3F">
        <w:rPr>
          <w:rFonts w:ascii="Times New Roman" w:eastAsia="Times New Roman" w:hAnsi="Times New Roman" w:cs="Times New Roman"/>
          <w:b/>
          <w:bCs/>
          <w:color w:val="3F4B51"/>
          <w:sz w:val="28"/>
          <w:szCs w:val="28"/>
          <w:lang w:eastAsia="ru-RU"/>
        </w:rPr>
        <w:t>М. М. Бахтин</w:t>
      </w:r>
      <w:r w:rsidRPr="00A51E3F">
        <w:rPr>
          <w:rFonts w:ascii="Times New Roman" w:eastAsia="Times New Roman" w:hAnsi="Times New Roman" w:cs="Times New Roman"/>
          <w:color w:val="3F4B51"/>
          <w:sz w:val="28"/>
          <w:szCs w:val="28"/>
          <w:lang w:eastAsia="ru-RU"/>
        </w:rPr>
        <w:t>...</w:t>
      </w:r>
    </w:p>
    <w:p w:rsidR="009454DD" w:rsidRPr="00A51E3F" w:rsidRDefault="009454DD" w:rsidP="009454DD">
      <w:pPr>
        <w:shd w:val="clear" w:color="auto" w:fill="FFFFFF"/>
        <w:spacing w:after="0" w:line="420" w:lineRule="atLeast"/>
        <w:rPr>
          <w:rFonts w:ascii="Times New Roman" w:eastAsia="Times New Roman" w:hAnsi="Times New Roman" w:cs="Times New Roman"/>
          <w:color w:val="3F4B51"/>
          <w:sz w:val="28"/>
          <w:szCs w:val="28"/>
          <w:lang w:eastAsia="ru-RU"/>
        </w:rPr>
      </w:pPr>
      <w:r w:rsidRPr="00A51E3F">
        <w:rPr>
          <w:rFonts w:ascii="Times New Roman" w:eastAsia="Times New Roman" w:hAnsi="Times New Roman" w:cs="Times New Roman"/>
          <w:color w:val="3F4B51"/>
          <w:sz w:val="28"/>
          <w:szCs w:val="28"/>
          <w:lang w:eastAsia="ru-RU"/>
        </w:rPr>
        <w:lastRenderedPageBreak/>
        <w:t xml:space="preserve">Произведения Достоевского прежде всего поражают необычайным разнообразием типов и разновидностей слова, причем эти типы и разновидности даны в своем наиболее резком выражении. Явно преобладает разнонаправленное </w:t>
      </w:r>
      <w:proofErr w:type="spellStart"/>
      <w:r w:rsidRPr="00A51E3F">
        <w:rPr>
          <w:rFonts w:ascii="Times New Roman" w:eastAsia="Times New Roman" w:hAnsi="Times New Roman" w:cs="Times New Roman"/>
          <w:color w:val="3F4B51"/>
          <w:sz w:val="28"/>
          <w:szCs w:val="28"/>
          <w:lang w:eastAsia="ru-RU"/>
        </w:rPr>
        <w:t>двуголосое</w:t>
      </w:r>
      <w:proofErr w:type="spellEnd"/>
      <w:r w:rsidRPr="00A51E3F">
        <w:rPr>
          <w:rFonts w:ascii="Times New Roman" w:eastAsia="Times New Roman" w:hAnsi="Times New Roman" w:cs="Times New Roman"/>
          <w:color w:val="3F4B51"/>
          <w:sz w:val="28"/>
          <w:szCs w:val="28"/>
          <w:lang w:eastAsia="ru-RU"/>
        </w:rPr>
        <w:t xml:space="preserve"> слово, притом внутренне </w:t>
      </w:r>
      <w:proofErr w:type="spellStart"/>
      <w:r w:rsidRPr="00A51E3F">
        <w:rPr>
          <w:rFonts w:ascii="Times New Roman" w:eastAsia="Times New Roman" w:hAnsi="Times New Roman" w:cs="Times New Roman"/>
          <w:color w:val="3F4B51"/>
          <w:sz w:val="28"/>
          <w:szCs w:val="28"/>
          <w:lang w:eastAsia="ru-RU"/>
        </w:rPr>
        <w:t>диалоргизированное</w:t>
      </w:r>
      <w:proofErr w:type="spellEnd"/>
      <w:r w:rsidRPr="00A51E3F">
        <w:rPr>
          <w:rFonts w:ascii="Times New Roman" w:eastAsia="Times New Roman" w:hAnsi="Times New Roman" w:cs="Times New Roman"/>
          <w:color w:val="3F4B51"/>
          <w:sz w:val="28"/>
          <w:szCs w:val="28"/>
          <w:lang w:eastAsia="ru-RU"/>
        </w:rPr>
        <w:t>, и отраженное чужое слово: скрытая полемика, полемически окрашенная исповедь, скрытый диалог.</w:t>
      </w:r>
    </w:p>
    <w:p w:rsidR="009454DD" w:rsidRDefault="009454DD"/>
    <w:p w:rsidR="009454DD" w:rsidRDefault="009454DD"/>
    <w:p w:rsidR="009454DD" w:rsidRDefault="009454DD"/>
    <w:p w:rsidR="009454DD" w:rsidRDefault="009454DD"/>
    <w:sectPr w:rsidR="00945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BF3"/>
    <w:multiLevelType w:val="multilevel"/>
    <w:tmpl w:val="14A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04211B"/>
    <w:multiLevelType w:val="multilevel"/>
    <w:tmpl w:val="6CD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6229A"/>
    <w:multiLevelType w:val="multilevel"/>
    <w:tmpl w:val="562A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252E5"/>
    <w:multiLevelType w:val="multilevel"/>
    <w:tmpl w:val="DFD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F7E2A"/>
    <w:multiLevelType w:val="multilevel"/>
    <w:tmpl w:val="C1D2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252D0"/>
    <w:multiLevelType w:val="multilevel"/>
    <w:tmpl w:val="8958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24B7B"/>
    <w:multiLevelType w:val="multilevel"/>
    <w:tmpl w:val="FAB8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0A45A9"/>
    <w:multiLevelType w:val="multilevel"/>
    <w:tmpl w:val="3B5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C2474"/>
    <w:multiLevelType w:val="multilevel"/>
    <w:tmpl w:val="581A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2"/>
  </w:num>
  <w:num w:numId="5">
    <w:abstractNumId w:val="4"/>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44"/>
    <w:rsid w:val="00120E70"/>
    <w:rsid w:val="002571D6"/>
    <w:rsid w:val="00561C44"/>
    <w:rsid w:val="0060647B"/>
    <w:rsid w:val="00696101"/>
    <w:rsid w:val="006F13A4"/>
    <w:rsid w:val="00735870"/>
    <w:rsid w:val="007B286A"/>
    <w:rsid w:val="009454DD"/>
    <w:rsid w:val="00A51E3F"/>
    <w:rsid w:val="00AA3E83"/>
    <w:rsid w:val="00AC2647"/>
    <w:rsid w:val="00D95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3776">
      <w:bodyDiv w:val="1"/>
      <w:marLeft w:val="0"/>
      <w:marRight w:val="0"/>
      <w:marTop w:val="0"/>
      <w:marBottom w:val="0"/>
      <w:divBdr>
        <w:top w:val="none" w:sz="0" w:space="0" w:color="auto"/>
        <w:left w:val="none" w:sz="0" w:space="0" w:color="auto"/>
        <w:bottom w:val="none" w:sz="0" w:space="0" w:color="auto"/>
        <w:right w:val="none" w:sz="0" w:space="0" w:color="auto"/>
      </w:divBdr>
    </w:div>
    <w:div w:id="819227911">
      <w:bodyDiv w:val="1"/>
      <w:marLeft w:val="0"/>
      <w:marRight w:val="0"/>
      <w:marTop w:val="0"/>
      <w:marBottom w:val="0"/>
      <w:divBdr>
        <w:top w:val="none" w:sz="0" w:space="0" w:color="auto"/>
        <w:left w:val="none" w:sz="0" w:space="0" w:color="auto"/>
        <w:bottom w:val="none" w:sz="0" w:space="0" w:color="auto"/>
        <w:right w:val="none" w:sz="0" w:space="0" w:color="auto"/>
      </w:divBdr>
    </w:div>
    <w:div w:id="1119421028">
      <w:bodyDiv w:val="1"/>
      <w:marLeft w:val="0"/>
      <w:marRight w:val="0"/>
      <w:marTop w:val="0"/>
      <w:marBottom w:val="0"/>
      <w:divBdr>
        <w:top w:val="none" w:sz="0" w:space="0" w:color="auto"/>
        <w:left w:val="none" w:sz="0" w:space="0" w:color="auto"/>
        <w:bottom w:val="none" w:sz="0" w:space="0" w:color="auto"/>
        <w:right w:val="none" w:sz="0" w:space="0" w:color="auto"/>
      </w:divBdr>
    </w:div>
    <w:div w:id="1399748086">
      <w:bodyDiv w:val="1"/>
      <w:marLeft w:val="0"/>
      <w:marRight w:val="0"/>
      <w:marTop w:val="0"/>
      <w:marBottom w:val="0"/>
      <w:divBdr>
        <w:top w:val="none" w:sz="0" w:space="0" w:color="auto"/>
        <w:left w:val="none" w:sz="0" w:space="0" w:color="auto"/>
        <w:bottom w:val="none" w:sz="0" w:space="0" w:color="auto"/>
        <w:right w:val="none" w:sz="0" w:space="0" w:color="auto"/>
      </w:divBdr>
    </w:div>
    <w:div w:id="15336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5541</Words>
  <Characters>31585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ПК-9</cp:lastModifiedBy>
  <cp:revision>7</cp:revision>
  <dcterms:created xsi:type="dcterms:W3CDTF">2020-03-25T02:53:00Z</dcterms:created>
  <dcterms:modified xsi:type="dcterms:W3CDTF">2020-03-25T04:21:00Z</dcterms:modified>
</cp:coreProperties>
</file>