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98" w:rsidRDefault="00F35B98" w:rsidP="00F35B98">
      <w:pPr>
        <w:jc w:val="center"/>
        <w:rPr>
          <w:b/>
        </w:rPr>
      </w:pPr>
      <w:r>
        <w:rPr>
          <w:b/>
        </w:rPr>
        <w:t>Материал для дистанционного обучения</w:t>
      </w:r>
    </w:p>
    <w:p w:rsidR="00F35B98" w:rsidRDefault="00F35B98" w:rsidP="00F35B98">
      <w:pPr>
        <w:pStyle w:val="a3"/>
        <w:numPr>
          <w:ilvl w:val="0"/>
          <w:numId w:val="2"/>
        </w:numPr>
      </w:pPr>
      <w:r>
        <w:t>Выполните упражнение 1</w:t>
      </w:r>
      <w:r>
        <w:t>,2,3 письменно в тетрадь.</w:t>
      </w:r>
      <w:r>
        <w:t xml:space="preserve"> </w:t>
      </w:r>
    </w:p>
    <w:p w:rsidR="00F35B98" w:rsidRDefault="00F35B98" w:rsidP="00F35B98">
      <w:pPr>
        <w:pStyle w:val="a3"/>
        <w:numPr>
          <w:ilvl w:val="0"/>
          <w:numId w:val="2"/>
        </w:numPr>
      </w:pPr>
      <w:r>
        <w:t xml:space="preserve">Свои ответы присылайте </w:t>
      </w:r>
      <w:hyperlink r:id="rId6" w:history="1">
        <w:r w:rsidRPr="00603BC7">
          <w:rPr>
            <w:rStyle w:val="a4"/>
            <w:lang w:val="en-US"/>
          </w:rPr>
          <w:t>yulya</w:t>
        </w:r>
        <w:r w:rsidRPr="00F34BD0">
          <w:rPr>
            <w:rStyle w:val="a4"/>
          </w:rPr>
          <w:t>.</w:t>
        </w:r>
        <w:r w:rsidRPr="00603BC7">
          <w:rPr>
            <w:rStyle w:val="a4"/>
            <w:lang w:val="en-US"/>
          </w:rPr>
          <w:t>bipert</w:t>
        </w:r>
        <w:r w:rsidRPr="00F34BD0">
          <w:rPr>
            <w:rStyle w:val="a4"/>
          </w:rPr>
          <w:t>@</w:t>
        </w:r>
        <w:r w:rsidRPr="00603BC7">
          <w:rPr>
            <w:rStyle w:val="a4"/>
            <w:lang w:val="en-US"/>
          </w:rPr>
          <w:t>yandex</w:t>
        </w:r>
        <w:r w:rsidRPr="00F34BD0">
          <w:rPr>
            <w:rStyle w:val="a4"/>
          </w:rPr>
          <w:t>.</w:t>
        </w:r>
        <w:r w:rsidRPr="00603BC7">
          <w:rPr>
            <w:rStyle w:val="a4"/>
            <w:lang w:val="en-US"/>
          </w:rPr>
          <w:t>ru</w:t>
        </w:r>
      </w:hyperlink>
      <w:r>
        <w:t xml:space="preserve"> </w:t>
      </w:r>
      <w:r w:rsidRPr="00F34BD0">
        <w:t xml:space="preserve">, </w:t>
      </w:r>
      <w:r>
        <w:rPr>
          <w:lang w:val="en-US"/>
        </w:rPr>
        <w:t>Viber</w:t>
      </w:r>
      <w:r w:rsidRPr="00F34BD0">
        <w:t xml:space="preserve">, </w:t>
      </w:r>
      <w:r>
        <w:rPr>
          <w:lang w:val="en-US"/>
        </w:rPr>
        <w:t>VK</w:t>
      </w:r>
    </w:p>
    <w:p w:rsidR="00F35B98" w:rsidRPr="00F35B98" w:rsidRDefault="00F35B98" w:rsidP="00F35B98">
      <w:pPr>
        <w:rPr>
          <w:b/>
        </w:rPr>
      </w:pPr>
    </w:p>
    <w:p w:rsidR="00811D42" w:rsidRPr="00811D42" w:rsidRDefault="00811D42" w:rsidP="00811D42">
      <w:pPr>
        <w:pStyle w:val="a3"/>
        <w:numPr>
          <w:ilvl w:val="0"/>
          <w:numId w:val="1"/>
        </w:numPr>
        <w:rPr>
          <w:b/>
          <w:lang w:val="en-US"/>
        </w:rPr>
      </w:pPr>
      <w:r w:rsidRPr="00811D42">
        <w:rPr>
          <w:b/>
          <w:lang w:val="en-US"/>
        </w:rPr>
        <w:t>Study the following words and expressions.</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grocers</w:t>
      </w:r>
      <w:proofErr w:type="spellEnd"/>
      <w:r w:rsidRPr="00811D42">
        <w:rPr>
          <w:rFonts w:ascii="Times New Roman" w:hAnsi="Times New Roman" w:cs="Times New Roman"/>
        </w:rPr>
        <w:t xml:space="preserve"> — бакалея</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 </w:t>
      </w:r>
      <w:proofErr w:type="spellStart"/>
      <w:r w:rsidRPr="00811D42">
        <w:rPr>
          <w:rFonts w:ascii="Times New Roman" w:hAnsi="Times New Roman" w:cs="Times New Roman"/>
        </w:rPr>
        <w:t>linen</w:t>
      </w:r>
      <w:proofErr w:type="spellEnd"/>
      <w:r w:rsidRPr="00811D42">
        <w:rPr>
          <w:rFonts w:ascii="Times New Roman" w:hAnsi="Times New Roman" w:cs="Times New Roman"/>
        </w:rPr>
        <w:t xml:space="preserve"> — постельное белье</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 </w:t>
      </w:r>
      <w:proofErr w:type="spellStart"/>
      <w:r w:rsidRPr="00811D42">
        <w:rPr>
          <w:rFonts w:ascii="Times New Roman" w:hAnsi="Times New Roman" w:cs="Times New Roman"/>
        </w:rPr>
        <w:t>baker's</w:t>
      </w:r>
      <w:proofErr w:type="spellEnd"/>
      <w:r w:rsidRPr="00811D42">
        <w:rPr>
          <w:rFonts w:ascii="Times New Roman" w:hAnsi="Times New Roman" w:cs="Times New Roman"/>
        </w:rPr>
        <w:t xml:space="preserve"> — булочная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customer</w:t>
      </w:r>
      <w:proofErr w:type="spellEnd"/>
      <w:r w:rsidRPr="00811D42">
        <w:rPr>
          <w:rFonts w:ascii="Times New Roman" w:hAnsi="Times New Roman" w:cs="Times New Roman"/>
        </w:rPr>
        <w:t xml:space="preserve"> — покупатель</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 </w:t>
      </w:r>
      <w:proofErr w:type="spellStart"/>
      <w:r w:rsidRPr="00811D42">
        <w:rPr>
          <w:rFonts w:ascii="Times New Roman" w:hAnsi="Times New Roman" w:cs="Times New Roman"/>
        </w:rPr>
        <w:t>greengrocer's</w:t>
      </w:r>
      <w:proofErr w:type="spellEnd"/>
      <w:r w:rsidRPr="00811D42">
        <w:rPr>
          <w:rFonts w:ascii="Times New Roman" w:hAnsi="Times New Roman" w:cs="Times New Roman"/>
        </w:rPr>
        <w:t xml:space="preserve"> — магазин «Овощи</w:t>
      </w:r>
      <w:r w:rsidRPr="00811D42">
        <w:rPr>
          <w:rFonts w:ascii="Times New Roman" w:hAnsi="Times New Roman" w:cs="Times New Roman"/>
        </w:rPr>
        <w:t xml:space="preserve"> и  фрукты»»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counter</w:t>
      </w:r>
      <w:proofErr w:type="spellEnd"/>
      <w:r w:rsidRPr="00811D42">
        <w:rPr>
          <w:rFonts w:ascii="Times New Roman" w:hAnsi="Times New Roman" w:cs="Times New Roman"/>
        </w:rPr>
        <w:t xml:space="preserve"> — прилавок </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 </w:t>
      </w:r>
      <w:proofErr w:type="spellStart"/>
      <w:r w:rsidRPr="00811D42">
        <w:rPr>
          <w:rFonts w:ascii="Times New Roman" w:hAnsi="Times New Roman" w:cs="Times New Roman"/>
        </w:rPr>
        <w:t>underwear</w:t>
      </w:r>
      <w:proofErr w:type="spellEnd"/>
      <w:r w:rsidRPr="00811D42">
        <w:rPr>
          <w:rFonts w:ascii="Times New Roman" w:hAnsi="Times New Roman" w:cs="Times New Roman"/>
        </w:rPr>
        <w:t xml:space="preserve"> — нижнее белье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dairy</w:t>
      </w:r>
      <w:proofErr w:type="spellEnd"/>
      <w:r w:rsidRPr="00811D42">
        <w:rPr>
          <w:rFonts w:ascii="Times New Roman" w:hAnsi="Times New Roman" w:cs="Times New Roman"/>
        </w:rPr>
        <w:t xml:space="preserve"> — молочный магазин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knitwear</w:t>
      </w:r>
      <w:proofErr w:type="spellEnd"/>
      <w:r w:rsidRPr="00811D42">
        <w:rPr>
          <w:rFonts w:ascii="Times New Roman" w:hAnsi="Times New Roman" w:cs="Times New Roman"/>
        </w:rPr>
        <w:t xml:space="preserve"> — трикотаж</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 </w:t>
      </w:r>
      <w:proofErr w:type="spellStart"/>
      <w:r w:rsidRPr="00811D42">
        <w:rPr>
          <w:rFonts w:ascii="Times New Roman" w:hAnsi="Times New Roman" w:cs="Times New Roman"/>
        </w:rPr>
        <w:t>butcher's</w:t>
      </w:r>
      <w:proofErr w:type="spellEnd"/>
      <w:r w:rsidRPr="00811D42">
        <w:rPr>
          <w:rFonts w:ascii="Times New Roman" w:hAnsi="Times New Roman" w:cs="Times New Roman"/>
        </w:rPr>
        <w:t xml:space="preserve"> — мясной магазин </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pasta — макаронные изделия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ready-made</w:t>
      </w:r>
      <w:proofErr w:type="spellEnd"/>
      <w:r w:rsidRPr="00811D42">
        <w:rPr>
          <w:rFonts w:ascii="Times New Roman" w:hAnsi="Times New Roman" w:cs="Times New Roman"/>
        </w:rPr>
        <w:t xml:space="preserve"> — готовый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flour</w:t>
      </w:r>
      <w:proofErr w:type="spellEnd"/>
      <w:r w:rsidRPr="00811D42">
        <w:rPr>
          <w:rFonts w:ascii="Times New Roman" w:hAnsi="Times New Roman" w:cs="Times New Roman"/>
        </w:rPr>
        <w:t xml:space="preserve"> — мука</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rPr>
        <w:t xml:space="preserve"> </w:t>
      </w:r>
      <w:proofErr w:type="spellStart"/>
      <w:r w:rsidRPr="00811D42">
        <w:rPr>
          <w:rFonts w:ascii="Times New Roman" w:hAnsi="Times New Roman" w:cs="Times New Roman"/>
        </w:rPr>
        <w:t>fabric</w:t>
      </w:r>
      <w:proofErr w:type="spellEnd"/>
      <w:r w:rsidRPr="00811D42">
        <w:rPr>
          <w:rFonts w:ascii="Times New Roman" w:hAnsi="Times New Roman" w:cs="Times New Roman"/>
        </w:rPr>
        <w:t xml:space="preserve"> — ткань </w:t>
      </w:r>
    </w:p>
    <w:p w:rsidR="00811D42" w:rsidRPr="00811D42" w:rsidRDefault="00811D42" w:rsidP="00811D42">
      <w:pPr>
        <w:spacing w:after="0" w:line="240" w:lineRule="auto"/>
        <w:rPr>
          <w:rFonts w:ascii="Times New Roman" w:hAnsi="Times New Roman" w:cs="Times New Roman"/>
        </w:rPr>
      </w:pPr>
      <w:proofErr w:type="spellStart"/>
      <w:r w:rsidRPr="00811D42">
        <w:rPr>
          <w:rFonts w:ascii="Times New Roman" w:hAnsi="Times New Roman" w:cs="Times New Roman"/>
        </w:rPr>
        <w:t>poultry</w:t>
      </w:r>
      <w:proofErr w:type="spellEnd"/>
      <w:r w:rsidRPr="00811D42">
        <w:rPr>
          <w:rFonts w:ascii="Times New Roman" w:hAnsi="Times New Roman" w:cs="Times New Roman"/>
        </w:rPr>
        <w:t xml:space="preserve"> — мясо птицы</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t xml:space="preserve"> </w:t>
      </w:r>
      <w:proofErr w:type="gramStart"/>
      <w:r w:rsidRPr="00811D42">
        <w:rPr>
          <w:rFonts w:ascii="Times New Roman" w:hAnsi="Times New Roman" w:cs="Times New Roman"/>
          <w:lang w:val="en-US"/>
        </w:rPr>
        <w:t>china</w:t>
      </w:r>
      <w:proofErr w:type="gramEnd"/>
      <w:r w:rsidRPr="00811D42">
        <w:rPr>
          <w:rFonts w:ascii="Times New Roman" w:hAnsi="Times New Roman" w:cs="Times New Roman"/>
          <w:lang w:val="en-US"/>
        </w:rPr>
        <w:t xml:space="preserve"> — </w:t>
      </w:r>
      <w:r w:rsidRPr="00811D42">
        <w:rPr>
          <w:rFonts w:ascii="Times New Roman" w:hAnsi="Times New Roman" w:cs="Times New Roman"/>
        </w:rPr>
        <w:t>фарфор</w:t>
      </w:r>
      <w:r w:rsidRPr="00811D42">
        <w:rPr>
          <w:rFonts w:ascii="Times New Roman" w:hAnsi="Times New Roman" w:cs="Times New Roman"/>
          <w:lang w:val="en-US"/>
        </w:rPr>
        <w:t xml:space="preserve"> </w:t>
      </w:r>
    </w:p>
    <w:p w:rsidR="00811D42" w:rsidRPr="00811D42" w:rsidRDefault="00811D42" w:rsidP="00811D42">
      <w:pPr>
        <w:spacing w:after="0" w:line="240" w:lineRule="auto"/>
        <w:rPr>
          <w:rFonts w:ascii="Times New Roman" w:hAnsi="Times New Roman" w:cs="Times New Roman"/>
          <w:lang w:val="en-US"/>
        </w:rPr>
      </w:pPr>
      <w:proofErr w:type="gramStart"/>
      <w:r w:rsidRPr="00811D42">
        <w:rPr>
          <w:rFonts w:ascii="Times New Roman" w:hAnsi="Times New Roman" w:cs="Times New Roman"/>
          <w:lang w:val="en-US"/>
        </w:rPr>
        <w:t>beetroot</w:t>
      </w:r>
      <w:proofErr w:type="gramEnd"/>
      <w:r w:rsidRPr="00811D42">
        <w:rPr>
          <w:rFonts w:ascii="Times New Roman" w:hAnsi="Times New Roman" w:cs="Times New Roman"/>
          <w:lang w:val="en-US"/>
        </w:rPr>
        <w:t xml:space="preserve"> — </w:t>
      </w:r>
      <w:r w:rsidRPr="00811D42">
        <w:rPr>
          <w:rFonts w:ascii="Times New Roman" w:hAnsi="Times New Roman" w:cs="Times New Roman"/>
        </w:rPr>
        <w:t>свекла</w:t>
      </w:r>
      <w:r w:rsidRPr="00811D42">
        <w:rPr>
          <w:rFonts w:ascii="Times New Roman" w:hAnsi="Times New Roman" w:cs="Times New Roman"/>
          <w:lang w:val="en-US"/>
        </w:rPr>
        <w:t xml:space="preserve"> </w:t>
      </w:r>
    </w:p>
    <w:p w:rsidR="00811D42" w:rsidRPr="00811D42" w:rsidRDefault="00811D42" w:rsidP="00811D42">
      <w:pPr>
        <w:spacing w:after="0" w:line="240" w:lineRule="auto"/>
        <w:rPr>
          <w:rFonts w:ascii="Times New Roman" w:hAnsi="Times New Roman" w:cs="Times New Roman"/>
          <w:lang w:val="en-US"/>
        </w:rPr>
      </w:pPr>
      <w:proofErr w:type="gramStart"/>
      <w:r w:rsidRPr="00811D42">
        <w:rPr>
          <w:rFonts w:ascii="Times New Roman" w:hAnsi="Times New Roman" w:cs="Times New Roman"/>
          <w:lang w:val="en-US"/>
        </w:rPr>
        <w:t>electrical</w:t>
      </w:r>
      <w:proofErr w:type="gramEnd"/>
      <w:r w:rsidRPr="00811D42">
        <w:rPr>
          <w:rFonts w:ascii="Times New Roman" w:hAnsi="Times New Roman" w:cs="Times New Roman"/>
          <w:lang w:val="en-US"/>
        </w:rPr>
        <w:t xml:space="preserve"> appliances —</w:t>
      </w:r>
      <w:r w:rsidRPr="00811D42">
        <w:rPr>
          <w:rFonts w:ascii="Times New Roman" w:hAnsi="Times New Roman" w:cs="Times New Roman"/>
          <w:lang w:val="en-US"/>
        </w:rPr>
        <w:t xml:space="preserve"> электроприборы</w:t>
      </w:r>
    </w:p>
    <w:p w:rsidR="008C3133"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t xml:space="preserve"> </w:t>
      </w:r>
      <w:proofErr w:type="gramStart"/>
      <w:r w:rsidRPr="00811D42">
        <w:rPr>
          <w:rFonts w:ascii="Times New Roman" w:hAnsi="Times New Roman" w:cs="Times New Roman"/>
          <w:lang w:val="en-US"/>
        </w:rPr>
        <w:t>ready-weighed</w:t>
      </w:r>
      <w:proofErr w:type="gramEnd"/>
      <w:r w:rsidRPr="00811D42">
        <w:rPr>
          <w:rFonts w:ascii="Times New Roman" w:hAnsi="Times New Roman" w:cs="Times New Roman"/>
          <w:lang w:val="en-US"/>
        </w:rPr>
        <w:t xml:space="preserve"> and packed —</w:t>
      </w:r>
      <w:r w:rsidRPr="00811D42">
        <w:rPr>
          <w:rFonts w:ascii="Times New Roman" w:hAnsi="Times New Roman" w:cs="Times New Roman"/>
        </w:rPr>
        <w:t>расфасованный</w:t>
      </w:r>
    </w:p>
    <w:p w:rsidR="00811D42" w:rsidRDefault="00811D42" w:rsidP="00811D42">
      <w:pPr>
        <w:spacing w:after="0" w:line="240" w:lineRule="auto"/>
        <w:rPr>
          <w:rFonts w:ascii="Times New Roman" w:hAnsi="Times New Roman" w:cs="Times New Roman"/>
        </w:rPr>
      </w:pPr>
    </w:p>
    <w:p w:rsidR="00811D42" w:rsidRPr="00811D42" w:rsidRDefault="00811D42" w:rsidP="00811D42">
      <w:pPr>
        <w:pStyle w:val="a3"/>
        <w:numPr>
          <w:ilvl w:val="0"/>
          <w:numId w:val="1"/>
        </w:numPr>
        <w:spacing w:after="0" w:line="240" w:lineRule="auto"/>
        <w:rPr>
          <w:rFonts w:ascii="Times New Roman" w:hAnsi="Times New Roman" w:cs="Times New Roman"/>
          <w:b/>
          <w:lang w:val="en-US"/>
        </w:rPr>
      </w:pPr>
      <w:r w:rsidRPr="00811D42">
        <w:rPr>
          <w:rFonts w:ascii="Times New Roman" w:hAnsi="Times New Roman" w:cs="Times New Roman"/>
          <w:b/>
          <w:lang w:val="en-US"/>
        </w:rPr>
        <w:t>Read the text.</w:t>
      </w:r>
    </w:p>
    <w:p w:rsidR="00811D42" w:rsidRPr="00811D42" w:rsidRDefault="00811D42" w:rsidP="00811D42">
      <w:pPr>
        <w:spacing w:after="0" w:line="240" w:lineRule="auto"/>
        <w:jc w:val="center"/>
        <w:rPr>
          <w:rFonts w:ascii="Times New Roman" w:hAnsi="Times New Roman" w:cs="Times New Roman"/>
          <w:b/>
          <w:lang w:val="en-US"/>
        </w:rPr>
      </w:pPr>
      <w:r w:rsidRPr="00811D42">
        <w:rPr>
          <w:rFonts w:ascii="Times New Roman" w:hAnsi="Times New Roman" w:cs="Times New Roman"/>
          <w:b/>
          <w:lang w:val="en-US"/>
        </w:rPr>
        <w:t>What Do Shops Offer?</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When we want to buy something, we go to a shop. Although every town or city has many kinds of shops, many of these are typical: a supermarket, a department store, men's and women's clothing stores, a grocer's, a baker's, a greengrocer's, a dairy and a butcher's.</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 xml:space="preserve">Alexander's </w:t>
      </w:r>
      <w:proofErr w:type="gramStart"/>
      <w:r w:rsidRPr="00811D42">
        <w:rPr>
          <w:rFonts w:ascii="Times New Roman" w:hAnsi="Times New Roman" w:cs="Times New Roman"/>
          <w:lang w:val="en-US"/>
        </w:rPr>
        <w:t>family like</w:t>
      </w:r>
      <w:proofErr w:type="gramEnd"/>
      <w:r w:rsidRPr="00811D42">
        <w:rPr>
          <w:rFonts w:ascii="Times New Roman" w:hAnsi="Times New Roman" w:cs="Times New Roman"/>
          <w:lang w:val="en-US"/>
        </w:rPr>
        <w:t xml:space="preserve"> to do their shopping at big department stores and supermarkets. These sell various goods under one roof and this is very </w:t>
      </w:r>
      <w:proofErr w:type="spellStart"/>
      <w:r w:rsidRPr="00811D42">
        <w:rPr>
          <w:rFonts w:ascii="Times New Roman" w:hAnsi="Times New Roman" w:cs="Times New Roman"/>
          <w:lang w:val="en-US"/>
        </w:rPr>
        <w:t>convenien</w:t>
      </w:r>
      <w:proofErr w:type="spellEnd"/>
      <w:r w:rsidRPr="00811D42">
        <w:rPr>
          <w:rFonts w:ascii="Times New Roman" w:hAnsi="Times New Roman" w:cs="Times New Roman"/>
          <w:lang w:val="en-US"/>
        </w:rPr>
        <w:t xml:space="preserve"> A department store, for example, true to its name, consists of many departments: ready-made clothes, fabrics, shoes, sports goods, toys, china and glass, electrical appliances and electronics, cosmetics, linen, curtains, books, gifts, </w:t>
      </w:r>
      <w:proofErr w:type="spellStart"/>
      <w:r w:rsidRPr="00811D42">
        <w:rPr>
          <w:rFonts w:ascii="Times New Roman" w:hAnsi="Times New Roman" w:cs="Times New Roman"/>
          <w:lang w:val="en-US"/>
        </w:rPr>
        <w:t>jewellery</w:t>
      </w:r>
      <w:proofErr w:type="spellEnd"/>
      <w:r w:rsidRPr="00811D42">
        <w:rPr>
          <w:rFonts w:ascii="Times New Roman" w:hAnsi="Times New Roman" w:cs="Times New Roman"/>
          <w:lang w:val="en-US"/>
        </w:rPr>
        <w:t xml:space="preserve"> etc. You can buy anything you like there.</w:t>
      </w:r>
    </w:p>
    <w:p w:rsidR="00811D42"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t xml:space="preserve">There are also escalators in big stores which take customers to different floors. The goods for sale are on the counters so that they can be easily seen. In the women's clothing department you can find dresses, suits, blouses, skirts, coats, beautiful underwear and many other things. In the men's clothing department you can choose suits, trousers, overcoats, ties etc. In the knitwear department one can buy sweaters, cardigans, short-sleeved and long-sleeved pullovers, </w:t>
      </w:r>
      <w:proofErr w:type="spellStart"/>
      <w:r w:rsidRPr="00811D42">
        <w:rPr>
          <w:rFonts w:ascii="Times New Roman" w:hAnsi="Times New Roman" w:cs="Times New Roman"/>
          <w:lang w:val="en-US"/>
        </w:rPr>
        <w:t>woollen</w:t>
      </w:r>
      <w:proofErr w:type="spellEnd"/>
      <w:r w:rsidRPr="00811D42">
        <w:rPr>
          <w:rFonts w:ascii="Times New Roman" w:hAnsi="Times New Roman" w:cs="Times New Roman"/>
          <w:lang w:val="en-US"/>
        </w:rPr>
        <w:t xml:space="preserve"> jackets. In the cosmetic department they sell perfume, face creams and powders, lipsticks, lotions, shower gels, soap, </w:t>
      </w:r>
      <w:proofErr w:type="gramStart"/>
      <w:r w:rsidRPr="00811D42">
        <w:rPr>
          <w:rFonts w:ascii="Times New Roman" w:hAnsi="Times New Roman" w:cs="Times New Roman"/>
          <w:lang w:val="en-US"/>
        </w:rPr>
        <w:t>shampoos .</w:t>
      </w:r>
      <w:proofErr w:type="gramEnd"/>
      <w:r w:rsidRPr="00811D42">
        <w:rPr>
          <w:rFonts w:ascii="Times New Roman" w:hAnsi="Times New Roman" w:cs="Times New Roman"/>
          <w:lang w:val="en-US"/>
        </w:rPr>
        <w:t xml:space="preserve"> ..</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In the supermarket we can also buy many different things in the same location: meat and sausages, fish, sugar, pasta, flour, cereals, tea, coffee, bread and whatnot.</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At the butcher's there is a wide choice of meat and poultry. At the baker's you can buy white or brown bread, rolls and biscuits.</w:t>
      </w:r>
    </w:p>
    <w:p w:rsidR="00811D42" w:rsidRPr="00811D42"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t xml:space="preserve">Another shop we frequently go to is the greengrocer's, which is stocked with cabbage, potatoes, onions, cucumbers, carrots, beetroots, green peas and various fruits. </w:t>
      </w:r>
      <w:proofErr w:type="spellStart"/>
      <w:r w:rsidRPr="00811D42">
        <w:rPr>
          <w:rFonts w:ascii="Times New Roman" w:hAnsi="Times New Roman" w:cs="Times New Roman"/>
        </w:rPr>
        <w:t>Everything</w:t>
      </w:r>
      <w:proofErr w:type="spellEnd"/>
      <w:r w:rsidRPr="00811D42">
        <w:rPr>
          <w:rFonts w:ascii="Times New Roman" w:hAnsi="Times New Roman" w:cs="Times New Roman"/>
        </w:rPr>
        <w:t xml:space="preserve"> </w:t>
      </w:r>
      <w:proofErr w:type="spellStart"/>
      <w:r w:rsidRPr="00811D42">
        <w:rPr>
          <w:rFonts w:ascii="Times New Roman" w:hAnsi="Times New Roman" w:cs="Times New Roman"/>
        </w:rPr>
        <w:t>is</w:t>
      </w:r>
      <w:proofErr w:type="spellEnd"/>
      <w:r w:rsidRPr="00811D42">
        <w:rPr>
          <w:rFonts w:ascii="Times New Roman" w:hAnsi="Times New Roman" w:cs="Times New Roman"/>
        </w:rPr>
        <w:t xml:space="preserve"> </w:t>
      </w:r>
      <w:proofErr w:type="spellStart"/>
      <w:r w:rsidRPr="00811D42">
        <w:rPr>
          <w:rFonts w:ascii="Times New Roman" w:hAnsi="Times New Roman" w:cs="Times New Roman"/>
        </w:rPr>
        <w:t>sold</w:t>
      </w:r>
      <w:proofErr w:type="spellEnd"/>
      <w:r w:rsidRPr="00811D42">
        <w:rPr>
          <w:rFonts w:ascii="Times New Roman" w:hAnsi="Times New Roman" w:cs="Times New Roman"/>
        </w:rPr>
        <w:t xml:space="preserve"> </w:t>
      </w:r>
      <w:proofErr w:type="spellStart"/>
      <w:r w:rsidRPr="00811D42">
        <w:rPr>
          <w:rFonts w:ascii="Times New Roman" w:hAnsi="Times New Roman" w:cs="Times New Roman"/>
        </w:rPr>
        <w:t>here</w:t>
      </w:r>
      <w:proofErr w:type="spellEnd"/>
      <w:r w:rsidRPr="00811D42">
        <w:rPr>
          <w:rFonts w:ascii="Times New Roman" w:hAnsi="Times New Roman" w:cs="Times New Roman"/>
        </w:rPr>
        <w:t xml:space="preserve"> </w:t>
      </w:r>
      <w:proofErr w:type="spellStart"/>
      <w:r w:rsidRPr="00811D42">
        <w:rPr>
          <w:rFonts w:ascii="Times New Roman" w:hAnsi="Times New Roman" w:cs="Times New Roman"/>
        </w:rPr>
        <w:t>ready-weighed</w:t>
      </w:r>
      <w:proofErr w:type="spellEnd"/>
      <w:r w:rsidRPr="00811D42">
        <w:rPr>
          <w:rFonts w:ascii="Times New Roman" w:hAnsi="Times New Roman" w:cs="Times New Roman"/>
        </w:rPr>
        <w:t xml:space="preserve"> and </w:t>
      </w:r>
      <w:proofErr w:type="spellStart"/>
      <w:r w:rsidRPr="00811D42">
        <w:rPr>
          <w:rFonts w:ascii="Times New Roman" w:hAnsi="Times New Roman" w:cs="Times New Roman"/>
        </w:rPr>
        <w:t>packed</w:t>
      </w:r>
      <w:proofErr w:type="spellEnd"/>
      <w:r w:rsidRPr="00811D42">
        <w:rPr>
          <w:rFonts w:ascii="Times New Roman" w:hAnsi="Times New Roman" w:cs="Times New Roman"/>
        </w:rPr>
        <w:t>.</w:t>
      </w:r>
    </w:p>
    <w:p w:rsidR="00811D42"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t>If you call round at a dairy, you can buy milk, cream, cheese, butter and many other milk products.</w:t>
      </w:r>
    </w:p>
    <w:p w:rsidR="00F35B98" w:rsidRDefault="00F35B98" w:rsidP="00811D42">
      <w:pPr>
        <w:spacing w:after="0" w:line="240" w:lineRule="auto"/>
        <w:rPr>
          <w:rFonts w:ascii="Times New Roman" w:hAnsi="Times New Roman" w:cs="Times New Roman"/>
          <w:b/>
        </w:rPr>
      </w:pPr>
    </w:p>
    <w:p w:rsidR="00811D42" w:rsidRPr="00811D42" w:rsidRDefault="00811D42" w:rsidP="00811D42">
      <w:pPr>
        <w:spacing w:after="0" w:line="240" w:lineRule="auto"/>
        <w:rPr>
          <w:rFonts w:ascii="Times New Roman" w:hAnsi="Times New Roman" w:cs="Times New Roman"/>
          <w:b/>
          <w:lang w:val="en-US"/>
        </w:rPr>
      </w:pPr>
      <w:bookmarkStart w:id="0" w:name="_GoBack"/>
      <w:bookmarkEnd w:id="0"/>
      <w:r w:rsidRPr="00811D42">
        <w:rPr>
          <w:rFonts w:ascii="Times New Roman" w:hAnsi="Times New Roman" w:cs="Times New Roman"/>
          <w:b/>
          <w:lang w:val="en-US"/>
        </w:rPr>
        <w:t xml:space="preserve">3. </w:t>
      </w:r>
      <w:r w:rsidRPr="00811D42">
        <w:rPr>
          <w:rFonts w:ascii="Times New Roman" w:hAnsi="Times New Roman" w:cs="Times New Roman"/>
          <w:b/>
          <w:lang w:val="en-US"/>
        </w:rPr>
        <w:t>Are these statements true or false? Correct the false ones.</w:t>
      </w:r>
    </w:p>
    <w:p w:rsidR="00811D42" w:rsidRPr="00811D42" w:rsidRDefault="00811D42" w:rsidP="00811D4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11D42">
        <w:rPr>
          <w:rFonts w:ascii="Times New Roman" w:hAnsi="Times New Roman" w:cs="Times New Roman"/>
          <w:lang w:val="en-US"/>
        </w:rPr>
        <w:t>1. You can buy vegetables in the greengrocer's.</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 xml:space="preserve"> 2. To buy various goods </w:t>
      </w:r>
      <w:proofErr w:type="gramStart"/>
      <w:r w:rsidRPr="00811D42">
        <w:rPr>
          <w:rFonts w:ascii="Times New Roman" w:hAnsi="Times New Roman" w:cs="Times New Roman"/>
          <w:lang w:val="en-US"/>
        </w:rPr>
        <w:t>under</w:t>
      </w:r>
      <w:proofErr w:type="gramEnd"/>
      <w:r w:rsidRPr="00811D42">
        <w:rPr>
          <w:rFonts w:ascii="Times New Roman" w:hAnsi="Times New Roman" w:cs="Times New Roman"/>
          <w:lang w:val="en-US"/>
        </w:rPr>
        <w:t xml:space="preserve"> one roof is very convenient.</w:t>
      </w:r>
    </w:p>
    <w:p w:rsidR="00811D42"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lastRenderedPageBreak/>
        <w:t xml:space="preserve"> 3. To buy meat and poultry you have to go to the butcher's.</w:t>
      </w:r>
    </w:p>
    <w:p w:rsidR="00811D42" w:rsidRDefault="00811D42" w:rsidP="00811D42">
      <w:pPr>
        <w:spacing w:after="0" w:line="240" w:lineRule="auto"/>
        <w:rPr>
          <w:rFonts w:ascii="Times New Roman" w:hAnsi="Times New Roman" w:cs="Times New Roman"/>
        </w:rPr>
      </w:pPr>
      <w:r w:rsidRPr="00811D42">
        <w:rPr>
          <w:rFonts w:ascii="Times New Roman" w:hAnsi="Times New Roman" w:cs="Times New Roman"/>
          <w:lang w:val="en-US"/>
        </w:rPr>
        <w:t xml:space="preserve"> 4. The dairy sells milk, cheese and sausages. </w:t>
      </w:r>
    </w:p>
    <w:p w:rsidR="00811D42" w:rsidRPr="00811D42" w:rsidRDefault="00811D42" w:rsidP="00811D4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11D42">
        <w:rPr>
          <w:rFonts w:ascii="Times New Roman" w:hAnsi="Times New Roman" w:cs="Times New Roman"/>
          <w:lang w:val="en-US"/>
        </w:rPr>
        <w:t>5. Cereals are sold in the baker's.</w:t>
      </w:r>
    </w:p>
    <w:p w:rsidR="00811D42" w:rsidRPr="00811D42" w:rsidRDefault="00811D42" w:rsidP="00811D4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11D42">
        <w:rPr>
          <w:rFonts w:ascii="Times New Roman" w:hAnsi="Times New Roman" w:cs="Times New Roman"/>
          <w:lang w:val="en-US"/>
        </w:rPr>
        <w:t xml:space="preserve">6. Everything in the greengrocer's is ready-made. </w:t>
      </w:r>
    </w:p>
    <w:p w:rsidR="00811D42" w:rsidRPr="00811D42" w:rsidRDefault="00811D42" w:rsidP="00811D4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11D42">
        <w:rPr>
          <w:rFonts w:ascii="Times New Roman" w:hAnsi="Times New Roman" w:cs="Times New Roman"/>
          <w:lang w:val="en-US"/>
        </w:rPr>
        <w:t>7. You can find various fruits in the Fru</w:t>
      </w:r>
      <w:r>
        <w:rPr>
          <w:rFonts w:ascii="Times New Roman" w:hAnsi="Times New Roman" w:cs="Times New Roman"/>
          <w:lang w:val="en-US"/>
        </w:rPr>
        <w:t>i</w:t>
      </w:r>
      <w:r w:rsidRPr="00811D42">
        <w:rPr>
          <w:rFonts w:ascii="Times New Roman" w:hAnsi="Times New Roman" w:cs="Times New Roman"/>
          <w:lang w:val="en-US"/>
        </w:rPr>
        <w:t xml:space="preserve">t &amp; Veg shop. </w:t>
      </w:r>
    </w:p>
    <w:p w:rsidR="00811D42" w:rsidRDefault="00811D42" w:rsidP="00811D42">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11D42">
        <w:rPr>
          <w:rFonts w:ascii="Times New Roman" w:hAnsi="Times New Roman" w:cs="Times New Roman"/>
          <w:lang w:val="en-US"/>
        </w:rPr>
        <w:t>8. The department store is a store with escalators.</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 xml:space="preserve"> 9. The knitwear department offers everything for knitting.</w:t>
      </w:r>
    </w:p>
    <w:p w:rsidR="00811D42" w:rsidRPr="00811D42" w:rsidRDefault="00811D42" w:rsidP="00811D42">
      <w:pPr>
        <w:spacing w:after="0" w:line="240" w:lineRule="auto"/>
        <w:rPr>
          <w:rFonts w:ascii="Times New Roman" w:hAnsi="Times New Roman" w:cs="Times New Roman"/>
          <w:lang w:val="en-US"/>
        </w:rPr>
      </w:pPr>
      <w:r w:rsidRPr="00811D42">
        <w:rPr>
          <w:rFonts w:ascii="Times New Roman" w:hAnsi="Times New Roman" w:cs="Times New Roman"/>
          <w:lang w:val="en-US"/>
        </w:rPr>
        <w:t xml:space="preserve"> 10. To buy china one needs to go to China.</w:t>
      </w:r>
    </w:p>
    <w:sectPr w:rsidR="00811D42" w:rsidRPr="0081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0D0"/>
    <w:multiLevelType w:val="hybridMultilevel"/>
    <w:tmpl w:val="90104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145E3E"/>
    <w:multiLevelType w:val="hybridMultilevel"/>
    <w:tmpl w:val="828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37"/>
    <w:rsid w:val="005A2637"/>
    <w:rsid w:val="00811D42"/>
    <w:rsid w:val="008C3133"/>
    <w:rsid w:val="00F3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D42"/>
    <w:pPr>
      <w:ind w:left="720"/>
      <w:contextualSpacing/>
    </w:pPr>
  </w:style>
  <w:style w:type="character" w:styleId="a4">
    <w:name w:val="Hyperlink"/>
    <w:basedOn w:val="a0"/>
    <w:uiPriority w:val="99"/>
    <w:unhideWhenUsed/>
    <w:rsid w:val="00F35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D42"/>
    <w:pPr>
      <w:ind w:left="720"/>
      <w:contextualSpacing/>
    </w:pPr>
  </w:style>
  <w:style w:type="character" w:styleId="a4">
    <w:name w:val="Hyperlink"/>
    <w:basedOn w:val="a0"/>
    <w:uiPriority w:val="99"/>
    <w:unhideWhenUsed/>
    <w:rsid w:val="00F35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ya.biper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2020-05-30T09:20:00Z</dcterms:created>
  <dcterms:modified xsi:type="dcterms:W3CDTF">2020-05-30T09:28:00Z</dcterms:modified>
</cp:coreProperties>
</file>